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1F90" w:rsidRDefault="00D21F90">
      <w:pPr>
        <w:rPr>
          <w:rFonts w:hint="eastAsia"/>
          <w:sz w:val="28"/>
          <w:szCs w:val="28"/>
        </w:rPr>
      </w:pPr>
      <w:r w:rsidRPr="00D21F90">
        <w:rPr>
          <w:rFonts w:hint="eastAsia"/>
          <w:sz w:val="28"/>
          <w:szCs w:val="28"/>
        </w:rPr>
        <w:t>采购领导您好：</w:t>
      </w:r>
    </w:p>
    <w:p w:rsidR="00D21F90" w:rsidRDefault="00D21F90">
      <w:pPr>
        <w:rPr>
          <w:rFonts w:hint="eastAsia"/>
          <w:sz w:val="28"/>
          <w:szCs w:val="28"/>
        </w:rPr>
      </w:pPr>
      <w:r w:rsidRPr="00D21F90">
        <w:rPr>
          <w:rFonts w:hint="eastAsia"/>
          <w:sz w:val="28"/>
          <w:szCs w:val="28"/>
        </w:rPr>
        <w:t xml:space="preserve">    </w:t>
      </w:r>
      <w:r w:rsidR="00CF4BC6">
        <w:rPr>
          <w:rFonts w:hint="eastAsia"/>
          <w:sz w:val="28"/>
          <w:szCs w:val="28"/>
        </w:rPr>
        <w:t>根据贵部</w:t>
      </w:r>
      <w:r w:rsidR="00CF4BC6">
        <w:rPr>
          <w:rFonts w:hint="eastAsia"/>
          <w:sz w:val="28"/>
          <w:szCs w:val="28"/>
        </w:rPr>
        <w:t>2018</w:t>
      </w:r>
      <w:r w:rsidR="00CF4BC6">
        <w:rPr>
          <w:rFonts w:hint="eastAsia"/>
          <w:sz w:val="28"/>
          <w:szCs w:val="28"/>
        </w:rPr>
        <w:t>年</w:t>
      </w:r>
      <w:r w:rsidR="00CF4BC6">
        <w:rPr>
          <w:rFonts w:hint="eastAsia"/>
          <w:sz w:val="28"/>
          <w:szCs w:val="28"/>
        </w:rPr>
        <w:t>12</w:t>
      </w:r>
      <w:r w:rsidR="00CF4BC6">
        <w:rPr>
          <w:rFonts w:hint="eastAsia"/>
          <w:sz w:val="28"/>
          <w:szCs w:val="28"/>
        </w:rPr>
        <w:t>月份</w:t>
      </w:r>
      <w:r w:rsidR="005B3D86">
        <w:rPr>
          <w:rFonts w:hint="eastAsia"/>
          <w:sz w:val="28"/>
          <w:szCs w:val="28"/>
        </w:rPr>
        <w:t>提交</w:t>
      </w:r>
      <w:r w:rsidR="00CF4BC6">
        <w:rPr>
          <w:rFonts w:hint="eastAsia"/>
          <w:sz w:val="28"/>
          <w:szCs w:val="28"/>
        </w:rPr>
        <w:t>的《供应商变更审批单》，</w:t>
      </w:r>
      <w:r w:rsidR="005B3D86">
        <w:rPr>
          <w:rFonts w:hint="eastAsia"/>
          <w:sz w:val="28"/>
          <w:szCs w:val="28"/>
        </w:rPr>
        <w:t>J6F</w:t>
      </w:r>
      <w:r w:rsidR="005B3D86">
        <w:rPr>
          <w:rFonts w:hint="eastAsia"/>
          <w:sz w:val="28"/>
          <w:szCs w:val="28"/>
        </w:rPr>
        <w:t>所有车型汽车座椅供应商增加</w:t>
      </w:r>
      <w:r w:rsidR="005B3D86" w:rsidRPr="005B3D86">
        <w:rPr>
          <w:rFonts w:hint="eastAsia"/>
          <w:sz w:val="28"/>
          <w:szCs w:val="28"/>
        </w:rPr>
        <w:t>潍坊光华荣昌汽车技术有限公司</w:t>
      </w:r>
      <w:r w:rsidR="005B3D86">
        <w:rPr>
          <w:rFonts w:hint="eastAsia"/>
          <w:sz w:val="28"/>
          <w:szCs w:val="28"/>
        </w:rPr>
        <w:t>和</w:t>
      </w:r>
      <w:r w:rsidR="005B3D86" w:rsidRPr="005B3D86">
        <w:rPr>
          <w:rFonts w:hint="eastAsia"/>
          <w:sz w:val="28"/>
          <w:szCs w:val="28"/>
        </w:rPr>
        <w:t>北京光华荣昌汽车部件有限公司</w:t>
      </w:r>
      <w:r w:rsidR="005B3D86">
        <w:rPr>
          <w:rFonts w:hint="eastAsia"/>
          <w:sz w:val="28"/>
          <w:szCs w:val="28"/>
        </w:rPr>
        <w:t>两家座椅生产厂，受影响</w:t>
      </w:r>
      <w:r w:rsidR="005B3D86">
        <w:rPr>
          <w:rFonts w:hint="eastAsia"/>
          <w:sz w:val="28"/>
          <w:szCs w:val="28"/>
        </w:rPr>
        <w:t>57</w:t>
      </w:r>
      <w:r w:rsidR="005B3D86">
        <w:rPr>
          <w:rFonts w:hint="eastAsia"/>
          <w:sz w:val="28"/>
          <w:szCs w:val="28"/>
        </w:rPr>
        <w:t>张轻卡</w:t>
      </w:r>
      <w:r w:rsidR="005B3D86">
        <w:rPr>
          <w:rFonts w:hint="eastAsia"/>
          <w:sz w:val="28"/>
          <w:szCs w:val="28"/>
        </w:rPr>
        <w:t>CCC</w:t>
      </w:r>
      <w:r w:rsidR="005B3D86">
        <w:rPr>
          <w:rFonts w:hint="eastAsia"/>
          <w:sz w:val="28"/>
          <w:szCs w:val="28"/>
        </w:rPr>
        <w:t>认证证书需要进行认证变更，现需要支付认证费用：</w:t>
      </w:r>
      <w:r w:rsidR="005B3D86" w:rsidRPr="00A44969">
        <w:rPr>
          <w:rFonts w:hint="eastAsia"/>
          <w:b/>
          <w:sz w:val="28"/>
          <w:szCs w:val="28"/>
        </w:rPr>
        <w:t>62700</w:t>
      </w:r>
      <w:r w:rsidR="005B3D86" w:rsidRPr="00A44969">
        <w:rPr>
          <w:rFonts w:hint="eastAsia"/>
          <w:b/>
          <w:sz w:val="28"/>
          <w:szCs w:val="28"/>
        </w:rPr>
        <w:t>元</w:t>
      </w:r>
      <w:r w:rsidR="005B3D86">
        <w:rPr>
          <w:rFonts w:hint="eastAsia"/>
          <w:sz w:val="28"/>
          <w:szCs w:val="28"/>
        </w:rPr>
        <w:t>。</w:t>
      </w:r>
    </w:p>
    <w:p w:rsidR="005B3D86" w:rsidRDefault="005B3D8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D3782">
        <w:rPr>
          <w:rFonts w:hint="eastAsia"/>
          <w:sz w:val="28"/>
          <w:szCs w:val="28"/>
        </w:rPr>
        <w:t>为保证</w:t>
      </w:r>
      <w:r w:rsidR="008D3782">
        <w:rPr>
          <w:rFonts w:hint="eastAsia"/>
          <w:sz w:val="28"/>
          <w:szCs w:val="28"/>
        </w:rPr>
        <w:t>CCC</w:t>
      </w:r>
      <w:r w:rsidR="008D3782">
        <w:rPr>
          <w:rFonts w:hint="eastAsia"/>
          <w:sz w:val="28"/>
          <w:szCs w:val="28"/>
        </w:rPr>
        <w:t>认证工作顺利进行，</w:t>
      </w:r>
      <w:r>
        <w:rPr>
          <w:rFonts w:hint="eastAsia"/>
          <w:sz w:val="28"/>
          <w:szCs w:val="28"/>
        </w:rPr>
        <w:t>请贵部按照《供应商变更审批单》中的费用支付方式，要求</w:t>
      </w:r>
      <w:r w:rsidRPr="005B3D86">
        <w:rPr>
          <w:rFonts w:hint="eastAsia"/>
          <w:sz w:val="28"/>
          <w:szCs w:val="28"/>
        </w:rPr>
        <w:t>北京光华荣昌汽车部件有限公司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日之前完成支付，具体支付信息如下：</w:t>
      </w:r>
    </w:p>
    <w:p w:rsidR="00381058" w:rsidRPr="00381058" w:rsidRDefault="00381058" w:rsidP="00381058">
      <w:pPr>
        <w:jc w:val="left"/>
        <w:rPr>
          <w:rFonts w:hint="eastAsia"/>
          <w:b/>
          <w:sz w:val="28"/>
          <w:szCs w:val="28"/>
        </w:rPr>
      </w:pPr>
      <w:r w:rsidRPr="00381058">
        <w:rPr>
          <w:rFonts w:hint="eastAsia"/>
          <w:b/>
          <w:sz w:val="28"/>
          <w:szCs w:val="28"/>
        </w:rPr>
        <w:t>单位名称</w:t>
      </w:r>
      <w:r w:rsidRPr="00381058">
        <w:rPr>
          <w:rFonts w:hint="eastAsia"/>
          <w:b/>
          <w:sz w:val="28"/>
          <w:szCs w:val="28"/>
        </w:rPr>
        <w:tab/>
      </w:r>
      <w:r w:rsidRPr="00381058">
        <w:rPr>
          <w:rFonts w:hint="eastAsia"/>
          <w:b/>
          <w:sz w:val="28"/>
          <w:szCs w:val="28"/>
        </w:rPr>
        <w:t>中国质量认证中心</w:t>
      </w:r>
    </w:p>
    <w:p w:rsidR="00381058" w:rsidRPr="00381058" w:rsidRDefault="00381058" w:rsidP="00381058">
      <w:pPr>
        <w:jc w:val="left"/>
        <w:rPr>
          <w:rFonts w:hint="eastAsia"/>
          <w:b/>
          <w:sz w:val="28"/>
          <w:szCs w:val="28"/>
        </w:rPr>
      </w:pPr>
      <w:r w:rsidRPr="00381058">
        <w:rPr>
          <w:rFonts w:hint="eastAsia"/>
          <w:b/>
          <w:sz w:val="28"/>
          <w:szCs w:val="28"/>
        </w:rPr>
        <w:t>银行帐号</w:t>
      </w:r>
      <w:r w:rsidRPr="00381058">
        <w:rPr>
          <w:rFonts w:hint="eastAsia"/>
          <w:b/>
          <w:sz w:val="28"/>
          <w:szCs w:val="28"/>
        </w:rPr>
        <w:tab/>
        <w:t>0200296429200028806</w:t>
      </w:r>
    </w:p>
    <w:p w:rsidR="00381058" w:rsidRPr="00381058" w:rsidRDefault="00381058" w:rsidP="00381058">
      <w:pPr>
        <w:jc w:val="left"/>
        <w:rPr>
          <w:rFonts w:hint="eastAsia"/>
          <w:b/>
          <w:sz w:val="28"/>
          <w:szCs w:val="28"/>
        </w:rPr>
      </w:pPr>
      <w:r w:rsidRPr="00381058">
        <w:rPr>
          <w:rFonts w:hint="eastAsia"/>
          <w:b/>
          <w:sz w:val="28"/>
          <w:szCs w:val="28"/>
        </w:rPr>
        <w:t>开户银行</w:t>
      </w:r>
      <w:r w:rsidRPr="00381058">
        <w:rPr>
          <w:rFonts w:hint="eastAsia"/>
          <w:b/>
          <w:sz w:val="28"/>
          <w:szCs w:val="28"/>
        </w:rPr>
        <w:tab/>
      </w:r>
      <w:r w:rsidRPr="00381058">
        <w:rPr>
          <w:rFonts w:hint="eastAsia"/>
          <w:b/>
          <w:sz w:val="28"/>
          <w:szCs w:val="28"/>
        </w:rPr>
        <w:t>工商银行北京科技园支行</w:t>
      </w:r>
    </w:p>
    <w:p w:rsidR="00381058" w:rsidRDefault="00381058" w:rsidP="00381058">
      <w:pPr>
        <w:jc w:val="left"/>
        <w:rPr>
          <w:rFonts w:hint="eastAsia"/>
          <w:b/>
          <w:sz w:val="28"/>
          <w:szCs w:val="28"/>
        </w:rPr>
      </w:pPr>
      <w:r w:rsidRPr="00381058">
        <w:rPr>
          <w:rFonts w:hint="eastAsia"/>
          <w:b/>
          <w:sz w:val="28"/>
          <w:szCs w:val="28"/>
        </w:rPr>
        <w:t>银行地址</w:t>
      </w:r>
      <w:r w:rsidRPr="00381058">
        <w:rPr>
          <w:rFonts w:hint="eastAsia"/>
          <w:b/>
          <w:sz w:val="28"/>
          <w:szCs w:val="28"/>
        </w:rPr>
        <w:tab/>
      </w:r>
      <w:r w:rsidRPr="00381058">
        <w:rPr>
          <w:rFonts w:hint="eastAsia"/>
          <w:b/>
          <w:sz w:val="28"/>
          <w:szCs w:val="28"/>
        </w:rPr>
        <w:t>北京市丰台科学城海鹰路</w:t>
      </w:r>
      <w:r w:rsidRPr="00381058">
        <w:rPr>
          <w:rFonts w:hint="eastAsia"/>
          <w:b/>
          <w:sz w:val="28"/>
          <w:szCs w:val="28"/>
        </w:rPr>
        <w:t>5</w:t>
      </w:r>
      <w:r w:rsidRPr="00381058">
        <w:rPr>
          <w:rFonts w:hint="eastAsia"/>
          <w:b/>
          <w:sz w:val="28"/>
          <w:szCs w:val="28"/>
        </w:rPr>
        <w:t>号</w:t>
      </w:r>
    </w:p>
    <w:p w:rsidR="00381058" w:rsidRDefault="008D3782" w:rsidP="00381058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8D3782">
        <w:rPr>
          <w:rFonts w:hint="eastAsia"/>
          <w:sz w:val="28"/>
          <w:szCs w:val="28"/>
        </w:rPr>
        <w:t>请贵部要求</w:t>
      </w:r>
      <w:r w:rsidRPr="005B3D86">
        <w:rPr>
          <w:rFonts w:hint="eastAsia"/>
          <w:sz w:val="28"/>
          <w:szCs w:val="28"/>
        </w:rPr>
        <w:t>北京光华荣昌汽车部件有限公司</w:t>
      </w:r>
      <w:r>
        <w:rPr>
          <w:rFonts w:hint="eastAsia"/>
          <w:sz w:val="28"/>
          <w:szCs w:val="28"/>
        </w:rPr>
        <w:t>将汇款回执扫描件发研发部确认，谢谢！</w:t>
      </w:r>
    </w:p>
    <w:p w:rsidR="008D3782" w:rsidRDefault="008D3782" w:rsidP="00381058">
      <w:pPr>
        <w:jc w:val="left"/>
        <w:rPr>
          <w:rFonts w:hint="eastAsia"/>
          <w:sz w:val="28"/>
          <w:szCs w:val="28"/>
        </w:rPr>
      </w:pPr>
    </w:p>
    <w:p w:rsidR="008D3782" w:rsidRDefault="008D3782" w:rsidP="0038105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研发部：杨兆伟</w:t>
      </w:r>
    </w:p>
    <w:p w:rsidR="008D3782" w:rsidRPr="00381058" w:rsidRDefault="008D3782" w:rsidP="00381058"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2019-03-04</w:t>
      </w:r>
    </w:p>
    <w:sectPr w:rsidR="008D3782" w:rsidRPr="00381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109" w:rsidRDefault="00E41109" w:rsidP="00D21F90">
      <w:r>
        <w:separator/>
      </w:r>
    </w:p>
  </w:endnote>
  <w:endnote w:type="continuationSeparator" w:id="1">
    <w:p w:rsidR="00E41109" w:rsidRDefault="00E41109" w:rsidP="00D2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109" w:rsidRDefault="00E41109" w:rsidP="00D21F90">
      <w:r>
        <w:separator/>
      </w:r>
    </w:p>
  </w:footnote>
  <w:footnote w:type="continuationSeparator" w:id="1">
    <w:p w:rsidR="00E41109" w:rsidRDefault="00E41109" w:rsidP="00D21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F90"/>
    <w:rsid w:val="00381058"/>
    <w:rsid w:val="005B3D86"/>
    <w:rsid w:val="008D3782"/>
    <w:rsid w:val="00A44969"/>
    <w:rsid w:val="00CF4BC6"/>
    <w:rsid w:val="00D21F90"/>
    <w:rsid w:val="00E4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F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2019-03-04T02:23:00Z</dcterms:created>
  <dcterms:modified xsi:type="dcterms:W3CDTF">2019-03-04T02:32:00Z</dcterms:modified>
</cp:coreProperties>
</file>