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F27C36">
        <w:rPr>
          <w:rFonts w:ascii="仿宋" w:eastAsia="仿宋" w:hAnsi="仿宋"/>
          <w:sz w:val="24"/>
        </w:rPr>
        <w:t>3</w:t>
      </w:r>
      <w:r w:rsidR="00224DF2">
        <w:rPr>
          <w:rFonts w:ascii="仿宋" w:eastAsia="仿宋" w:hAnsi="仿宋"/>
          <w:sz w:val="24"/>
        </w:rPr>
        <w:t>0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EB26F6" w:rsidRPr="00EB26F6">
        <w:rPr>
          <w:rFonts w:ascii="仿宋" w:eastAsia="仿宋" w:hAnsi="仿宋" w:hint="eastAsia"/>
          <w:b/>
          <w:sz w:val="24"/>
          <w:u w:val="single"/>
        </w:rPr>
        <w:t>北京</w:t>
      </w:r>
      <w:r w:rsidR="00880F48">
        <w:rPr>
          <w:rFonts w:ascii="仿宋" w:eastAsia="仿宋" w:hAnsi="仿宋" w:hint="eastAsia"/>
          <w:b/>
          <w:sz w:val="24"/>
          <w:u w:val="single"/>
        </w:rPr>
        <w:t>市</w:t>
      </w:r>
      <w:r w:rsidR="00EB26F6" w:rsidRPr="00EB26F6">
        <w:rPr>
          <w:rFonts w:ascii="仿宋" w:eastAsia="仿宋" w:hAnsi="仿宋" w:hint="eastAsia"/>
          <w:b/>
          <w:sz w:val="24"/>
          <w:u w:val="single"/>
        </w:rPr>
        <w:t>京</w:t>
      </w:r>
      <w:r w:rsidR="00224DF2">
        <w:rPr>
          <w:rFonts w:ascii="仿宋" w:eastAsia="仿宋" w:hAnsi="仿宋" w:hint="eastAsia"/>
          <w:b/>
          <w:sz w:val="24"/>
          <w:u w:val="single"/>
        </w:rPr>
        <w:t>宁通海经贸</w:t>
      </w:r>
      <w:r w:rsidR="00EB26F6" w:rsidRPr="00EB26F6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C93018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8"/>
        <w:gridCol w:w="709"/>
        <w:gridCol w:w="992"/>
        <w:gridCol w:w="992"/>
        <w:gridCol w:w="992"/>
        <w:gridCol w:w="1560"/>
      </w:tblGrid>
      <w:tr w:rsidR="005D65CF" w:rsidRPr="003109A2" w:rsidTr="00C93018"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8" w:type="dxa"/>
          </w:tcPr>
          <w:p w:rsidR="00522FF9" w:rsidRPr="00F27C36" w:rsidRDefault="00522FF9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522FF9" w:rsidRPr="00F27C36" w:rsidRDefault="00943F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价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992" w:type="dxa"/>
          </w:tcPr>
          <w:p w:rsidR="00522FF9" w:rsidRPr="00F27C36" w:rsidRDefault="00522FF9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C9301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560" w:type="dxa"/>
          </w:tcPr>
          <w:p w:rsidR="00522FF9" w:rsidRPr="00F27C36" w:rsidRDefault="00516EBD" w:rsidP="00C93018">
            <w:pPr>
              <w:widowControl/>
              <w:spacing w:line="360" w:lineRule="auto"/>
              <w:ind w:firstLineChars="300" w:firstLine="542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5D65CF" w:rsidRPr="003109A2" w:rsidTr="00C93018">
        <w:trPr>
          <w:trHeight w:val="255"/>
        </w:trPr>
        <w:tc>
          <w:tcPr>
            <w:tcW w:w="709" w:type="dxa"/>
          </w:tcPr>
          <w:p w:rsidR="00522FF9" w:rsidRPr="00F27C36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标签纸</w:t>
            </w:r>
          </w:p>
        </w:tc>
        <w:tc>
          <w:tcPr>
            <w:tcW w:w="1418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哑银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ET18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709" w:type="dxa"/>
          </w:tcPr>
          <w:p w:rsidR="00522FF9" w:rsidRPr="00F27C36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2.50</w:t>
            </w:r>
          </w:p>
        </w:tc>
        <w:tc>
          <w:tcPr>
            <w:tcW w:w="992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="00C17A78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125</w:t>
            </w:r>
            <w:r w:rsidR="00CF2FB1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522FF9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560" w:type="dxa"/>
          </w:tcPr>
          <w:p w:rsidR="00522FF9" w:rsidRPr="00F27C36" w:rsidRDefault="0001216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 w:rsid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27C36" w:rsidRPr="003109A2" w:rsidTr="00C93018">
        <w:tc>
          <w:tcPr>
            <w:tcW w:w="3119" w:type="dxa"/>
            <w:gridSpan w:val="3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（小写）：</w:t>
            </w:r>
            <w:r w:rsidR="0001216E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125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5245" w:type="dxa"/>
            <w:gridSpan w:val="5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RMB</w:t>
            </w:r>
            <w:bookmarkStart w:id="3" w:name="_GoBack"/>
            <w:bookmarkEnd w:id="3"/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</w:t>
            </w:r>
            <w:r w:rsidR="0001216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壹</w:t>
            </w:r>
            <w:r w:rsidR="00EB26F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仟</w:t>
            </w:r>
            <w:r w:rsidR="0001216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贰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</w:t>
            </w:r>
            <w:r w:rsidR="0001216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伍拾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元整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01216E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金额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="0001216E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给乙方，计人民币元。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甲方收到乙方产品验收合格，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且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后甲方向乙方支付剩余</w:t>
      </w:r>
      <w:r w:rsidR="0001216E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%的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货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190FBA">
        <w:rPr>
          <w:rFonts w:ascii="仿宋" w:eastAsia="仿宋" w:hAnsi="仿宋" w:cs="宋体" w:hint="eastAsia"/>
          <w:color w:val="000000"/>
          <w:kern w:val="0"/>
          <w:sz w:val="24"/>
        </w:rPr>
        <w:t>签订合同后</w:t>
      </w:r>
      <w:r w:rsidR="0001216E">
        <w:rPr>
          <w:rFonts w:ascii="仿宋" w:eastAsia="仿宋" w:hAnsi="仿宋" w:cs="宋体"/>
          <w:color w:val="000000"/>
          <w:kern w:val="0"/>
          <w:sz w:val="24"/>
        </w:rPr>
        <w:t>3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01216E" w:rsidRPr="0001216E">
        <w:rPr>
          <w:rFonts w:ascii="仿宋" w:eastAsia="仿宋" w:hAnsi="仿宋" w:hint="eastAsia"/>
          <w:sz w:val="24"/>
        </w:rPr>
        <w:t>北京市京宁通海经贸有限公司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BCC" w:rsidRDefault="00704BCC" w:rsidP="006B1554">
      <w:r>
        <w:separator/>
      </w:r>
    </w:p>
  </w:endnote>
  <w:endnote w:type="continuationSeparator" w:id="0">
    <w:p w:rsidR="00704BCC" w:rsidRDefault="00704BC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BCC" w:rsidRDefault="00704BCC" w:rsidP="006B1554">
      <w:r>
        <w:separator/>
      </w:r>
    </w:p>
  </w:footnote>
  <w:footnote w:type="continuationSeparator" w:id="0">
    <w:p w:rsidR="00704BCC" w:rsidRDefault="00704BC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33" w:rsidRPr="002E633B" w:rsidRDefault="00980333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1216E"/>
    <w:rsid w:val="000C1258"/>
    <w:rsid w:val="000E4F91"/>
    <w:rsid w:val="000F24A5"/>
    <w:rsid w:val="00100E1E"/>
    <w:rsid w:val="00162DE2"/>
    <w:rsid w:val="00183106"/>
    <w:rsid w:val="00190FBA"/>
    <w:rsid w:val="00195298"/>
    <w:rsid w:val="001C5514"/>
    <w:rsid w:val="001C7127"/>
    <w:rsid w:val="001F562B"/>
    <w:rsid w:val="00224DF2"/>
    <w:rsid w:val="00227911"/>
    <w:rsid w:val="00235A39"/>
    <w:rsid w:val="002C24D1"/>
    <w:rsid w:val="002E5A96"/>
    <w:rsid w:val="002E633B"/>
    <w:rsid w:val="002E75D6"/>
    <w:rsid w:val="00317E03"/>
    <w:rsid w:val="00336047"/>
    <w:rsid w:val="00384D57"/>
    <w:rsid w:val="0039085D"/>
    <w:rsid w:val="003C78E3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11F15"/>
    <w:rsid w:val="0066234D"/>
    <w:rsid w:val="0066507B"/>
    <w:rsid w:val="006652D5"/>
    <w:rsid w:val="006A539E"/>
    <w:rsid w:val="006B1554"/>
    <w:rsid w:val="006E07F4"/>
    <w:rsid w:val="006F263E"/>
    <w:rsid w:val="00704BCC"/>
    <w:rsid w:val="00711DA4"/>
    <w:rsid w:val="00724008"/>
    <w:rsid w:val="00726BA1"/>
    <w:rsid w:val="00742AF9"/>
    <w:rsid w:val="00794F74"/>
    <w:rsid w:val="007B0A7C"/>
    <w:rsid w:val="0082331D"/>
    <w:rsid w:val="00824075"/>
    <w:rsid w:val="008750CD"/>
    <w:rsid w:val="00875677"/>
    <w:rsid w:val="00880F48"/>
    <w:rsid w:val="00882A6E"/>
    <w:rsid w:val="008C3A0E"/>
    <w:rsid w:val="008E0822"/>
    <w:rsid w:val="00926C8C"/>
    <w:rsid w:val="00943F52"/>
    <w:rsid w:val="00963ACA"/>
    <w:rsid w:val="00980333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24704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018"/>
    <w:rsid w:val="00C93E16"/>
    <w:rsid w:val="00CB066B"/>
    <w:rsid w:val="00CD49CD"/>
    <w:rsid w:val="00CE2D73"/>
    <w:rsid w:val="00CF2FB1"/>
    <w:rsid w:val="00D34FDC"/>
    <w:rsid w:val="00D47D3A"/>
    <w:rsid w:val="00D81C24"/>
    <w:rsid w:val="00DC2721"/>
    <w:rsid w:val="00DE67C5"/>
    <w:rsid w:val="00E43AF6"/>
    <w:rsid w:val="00E76BE4"/>
    <w:rsid w:val="00E848E6"/>
    <w:rsid w:val="00E90D4B"/>
    <w:rsid w:val="00EB26F6"/>
    <w:rsid w:val="00EF3DEC"/>
    <w:rsid w:val="00F11617"/>
    <w:rsid w:val="00F11840"/>
    <w:rsid w:val="00F27C36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BC1E8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3911-6B72-4346-848E-E5B04EB3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184</cp:revision>
  <dcterms:created xsi:type="dcterms:W3CDTF">2018-09-03T02:40:00Z</dcterms:created>
  <dcterms:modified xsi:type="dcterms:W3CDTF">2021-06-18T07:24:00Z</dcterms:modified>
</cp:coreProperties>
</file>