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2FA" w:rsidRDefault="004C72FA" w:rsidP="004C72FA">
      <w:pPr>
        <w:spacing w:line="360" w:lineRule="auto"/>
        <w:rPr>
          <w:rFonts w:ascii="黑体" w:eastAsia="黑体" w:hAnsi="黑体" w:cs="黑体"/>
          <w:b/>
          <w:sz w:val="52"/>
          <w:szCs w:val="52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1043940" cy="767715"/>
            <wp:effectExtent l="0" t="0" r="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2FA" w:rsidRDefault="004C72FA" w:rsidP="004C72FA">
      <w:pPr>
        <w:spacing w:line="360" w:lineRule="auto"/>
        <w:jc w:val="center"/>
        <w:rPr>
          <w:rFonts w:ascii="黑体" w:eastAsia="黑体" w:hAnsi="黑体" w:cs="黑体"/>
          <w:b/>
          <w:sz w:val="52"/>
          <w:szCs w:val="52"/>
          <w:lang w:eastAsia="zh-CN"/>
        </w:rPr>
      </w:pPr>
    </w:p>
    <w:p w:rsidR="004C72FA" w:rsidRDefault="004C72FA" w:rsidP="004C72FA">
      <w:pPr>
        <w:spacing w:line="360" w:lineRule="auto"/>
        <w:jc w:val="center"/>
        <w:rPr>
          <w:rFonts w:ascii="黑体" w:eastAsia="黑体" w:hAnsi="黑体" w:cs="黑体"/>
          <w:b/>
          <w:sz w:val="52"/>
          <w:szCs w:val="52"/>
          <w:lang w:eastAsia="zh-CN"/>
        </w:rPr>
      </w:pPr>
    </w:p>
    <w:p w:rsidR="004C72FA" w:rsidRPr="00CB4C40" w:rsidRDefault="00846F30" w:rsidP="004C72FA">
      <w:pPr>
        <w:spacing w:line="360" w:lineRule="auto"/>
        <w:jc w:val="center"/>
        <w:rPr>
          <w:rFonts w:ascii="黑体" w:eastAsia="黑体" w:hAnsi="黑体" w:cs="黑体"/>
          <w:b/>
          <w:sz w:val="72"/>
          <w:szCs w:val="72"/>
          <w:lang w:eastAsia="zh-CN"/>
        </w:rPr>
      </w:pPr>
      <w:r>
        <w:rPr>
          <w:rFonts w:ascii="黑体" w:eastAsia="黑体" w:hAnsi="黑体" w:cs="黑体" w:hint="eastAsia"/>
          <w:b/>
          <w:sz w:val="72"/>
          <w:szCs w:val="72"/>
          <w:lang w:eastAsia="zh-CN"/>
        </w:rPr>
        <w:t>设备</w:t>
      </w:r>
      <w:r w:rsidR="004C72FA" w:rsidRPr="00CB4C40">
        <w:rPr>
          <w:rFonts w:ascii="黑体" w:eastAsia="黑体" w:hAnsi="黑体" w:cs="黑体" w:hint="eastAsia"/>
          <w:b/>
          <w:sz w:val="72"/>
          <w:szCs w:val="72"/>
          <w:lang w:eastAsia="zh-CN"/>
        </w:rPr>
        <w:t>技术协议</w:t>
      </w:r>
    </w:p>
    <w:p w:rsidR="004C72FA" w:rsidRDefault="004C72FA" w:rsidP="004C72FA">
      <w:pPr>
        <w:jc w:val="center"/>
        <w:rPr>
          <w:rFonts w:ascii="宋体" w:hAnsi="宋体"/>
          <w:b/>
          <w:sz w:val="56"/>
          <w:szCs w:val="56"/>
          <w:lang w:eastAsia="zh-CN"/>
        </w:rPr>
      </w:pPr>
    </w:p>
    <w:p w:rsidR="00CB4C40" w:rsidRDefault="00CB4C40" w:rsidP="004C72FA">
      <w:pPr>
        <w:jc w:val="center"/>
        <w:rPr>
          <w:rFonts w:ascii="宋体" w:hAnsi="宋体"/>
          <w:b/>
          <w:sz w:val="56"/>
          <w:szCs w:val="56"/>
          <w:lang w:eastAsia="zh-CN"/>
        </w:rPr>
      </w:pPr>
    </w:p>
    <w:p w:rsidR="004C72FA" w:rsidRDefault="004C72FA" w:rsidP="004C72FA">
      <w:pPr>
        <w:jc w:val="center"/>
        <w:rPr>
          <w:rFonts w:ascii="宋体" w:hAnsi="宋体"/>
          <w:b/>
          <w:sz w:val="56"/>
          <w:szCs w:val="56"/>
          <w:lang w:eastAsia="zh-CN"/>
        </w:rPr>
      </w:pPr>
      <w:r>
        <w:rPr>
          <w:rFonts w:ascii="宋体" w:hAnsi="宋体" w:hint="eastAsia"/>
          <w:b/>
          <w:sz w:val="56"/>
          <w:szCs w:val="56"/>
          <w:lang w:eastAsia="zh-CN"/>
        </w:rPr>
        <w:t xml:space="preserve"> </w:t>
      </w:r>
    </w:p>
    <w:p w:rsidR="00AA7828" w:rsidRDefault="00AA7828" w:rsidP="004C72FA">
      <w:pPr>
        <w:jc w:val="center"/>
        <w:rPr>
          <w:rFonts w:ascii="宋体" w:hAnsi="宋体"/>
          <w:b/>
          <w:sz w:val="56"/>
          <w:szCs w:val="56"/>
          <w:lang w:eastAsia="zh-CN"/>
        </w:rPr>
      </w:pPr>
    </w:p>
    <w:p w:rsidR="004C72FA" w:rsidRDefault="004C72FA" w:rsidP="004C72FA">
      <w:pPr>
        <w:ind w:firstLineChars="1100" w:firstLine="2420"/>
        <w:rPr>
          <w:rFonts w:ascii="宋体" w:hAnsi="宋体"/>
          <w:lang w:eastAsia="zh-CN"/>
        </w:rPr>
      </w:pPr>
    </w:p>
    <w:p w:rsidR="00AA7828" w:rsidRPr="00AA7828" w:rsidRDefault="00DE2754" w:rsidP="00AA7828">
      <w:pPr>
        <w:spacing w:line="480" w:lineRule="auto"/>
        <w:ind w:firstLineChars="400" w:firstLine="1280"/>
        <w:rPr>
          <w:rFonts w:ascii="宋体" w:eastAsia="宋体" w:hAnsi="宋体" w:cs="宋体"/>
          <w:b/>
          <w:sz w:val="32"/>
          <w:szCs w:val="36"/>
          <w:lang w:eastAsia="zh-CN"/>
        </w:rPr>
      </w:pPr>
      <w:r>
        <w:rPr>
          <w:rFonts w:ascii="宋体" w:eastAsia="宋体" w:hAnsi="宋体" w:cs="宋体"/>
          <w:sz w:val="32"/>
          <w:szCs w:val="32"/>
        </w:rPr>
        <w:pict>
          <v:line id="直线 53" o:spid="_x0000_s1065" style="position:absolute;left:0;text-align:left;flip:y;z-index:251650560" from="135.75pt,22.35pt" to="382.75pt,23pt" strokecolor="blue" strokeweight="1pt">
            <v:fill o:detectmouseclick="t"/>
            <v:stroke startarrowwidth="narrow" startarrowlength="short" endarrowwidth="narrow" endarrowlength="short"/>
          </v:line>
        </w:pict>
      </w:r>
      <w:r w:rsidR="004C72FA">
        <w:rPr>
          <w:rFonts w:ascii="宋体" w:eastAsia="宋体" w:hAnsi="宋体" w:cs="宋体" w:hint="eastAsia"/>
          <w:b/>
          <w:sz w:val="32"/>
          <w:szCs w:val="32"/>
          <w:lang w:eastAsia="zh-CN"/>
        </w:rPr>
        <w:t>产品名称：</w:t>
      </w:r>
      <w:r w:rsidR="00C00CC8">
        <w:rPr>
          <w:rFonts w:ascii="宋体" w:eastAsia="宋体" w:hAnsi="宋体" w:cs="宋体" w:hint="eastAsia"/>
          <w:b/>
          <w:sz w:val="32"/>
          <w:szCs w:val="36"/>
          <w:lang w:eastAsia="zh-CN"/>
        </w:rPr>
        <w:t>CO2激光打标机</w:t>
      </w:r>
      <w:r w:rsidR="004C72FA">
        <w:rPr>
          <w:rFonts w:ascii="宋体" w:eastAsia="宋体" w:hAnsi="宋体" w:cs="宋体" w:hint="eastAsia"/>
          <w:b/>
          <w:sz w:val="32"/>
          <w:szCs w:val="36"/>
          <w:lang w:eastAsia="zh-CN"/>
        </w:rPr>
        <w:t xml:space="preserve"> </w:t>
      </w:r>
    </w:p>
    <w:p w:rsidR="004C72FA" w:rsidRPr="006209D5" w:rsidRDefault="004C72FA" w:rsidP="004C72FA">
      <w:pPr>
        <w:ind w:firstLineChars="400" w:firstLine="1285"/>
        <w:rPr>
          <w:rFonts w:ascii="宋体" w:eastAsia="宋体" w:hAnsi="宋体" w:cs="宋体"/>
          <w:b/>
          <w:color w:val="FF0000"/>
          <w:sz w:val="32"/>
          <w:szCs w:val="36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需   方：</w:t>
      </w:r>
      <w:r w:rsidR="00B65AD4" w:rsidRPr="00B65AD4">
        <w:rPr>
          <w:rFonts w:ascii="宋体" w:eastAsia="宋体" w:hAnsi="宋体" w:cs="宋体" w:hint="eastAsia"/>
          <w:b/>
          <w:sz w:val="32"/>
          <w:szCs w:val="36"/>
          <w:lang w:eastAsia="zh-CN"/>
        </w:rPr>
        <w:t>安路普（北京）汽车技术</w:t>
      </w:r>
      <w:r w:rsidRPr="00B65AD4">
        <w:rPr>
          <w:rFonts w:ascii="宋体" w:eastAsia="宋体" w:hAnsi="宋体" w:cs="宋体" w:hint="eastAsia"/>
          <w:b/>
          <w:sz w:val="32"/>
          <w:szCs w:val="36"/>
          <w:lang w:eastAsia="zh-CN"/>
        </w:rPr>
        <w:t>有限公司</w:t>
      </w:r>
    </w:p>
    <w:p w:rsidR="004C72FA" w:rsidRPr="002E1B4D" w:rsidRDefault="004C72FA" w:rsidP="004C72FA">
      <w:pPr>
        <w:spacing w:line="480" w:lineRule="auto"/>
        <w:ind w:firstLineChars="400" w:firstLine="1285"/>
        <w:rPr>
          <w:rFonts w:ascii="宋体" w:eastAsia="宋体" w:hAnsi="宋体" w:cs="宋体"/>
          <w:b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供   方：</w:t>
      </w:r>
      <w:r w:rsidR="002E1B4D" w:rsidRPr="002E1B4D">
        <w:rPr>
          <w:rFonts w:ascii="仿宋" w:eastAsia="仿宋" w:hAnsi="仿宋" w:hint="eastAsia"/>
          <w:b/>
          <w:sz w:val="32"/>
          <w:szCs w:val="32"/>
          <w:lang w:eastAsia="zh-CN"/>
        </w:rPr>
        <w:t>中</w:t>
      </w:r>
      <w:r w:rsidR="002E1B4D" w:rsidRPr="002E1B4D">
        <w:rPr>
          <w:rFonts w:ascii="仿宋" w:eastAsia="仿宋" w:hAnsi="仿宋"/>
          <w:b/>
          <w:sz w:val="32"/>
          <w:szCs w:val="32"/>
          <w:lang w:eastAsia="zh-CN"/>
        </w:rPr>
        <w:t>科国光激光技术（天津）有限公司</w:t>
      </w:r>
    </w:p>
    <w:p w:rsidR="004C72FA" w:rsidRDefault="004C72FA" w:rsidP="004C72FA">
      <w:pPr>
        <w:spacing w:line="480" w:lineRule="auto"/>
        <w:ind w:firstLineChars="400" w:firstLine="1285"/>
        <w:rPr>
          <w:rFonts w:ascii="宋体" w:eastAsia="宋体" w:hAnsi="宋体" w:cs="宋体"/>
          <w:b/>
          <w:sz w:val="32"/>
          <w:szCs w:val="36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 xml:space="preserve">签订时间：  </w:t>
      </w:r>
      <w:r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      </w:t>
      </w: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年</w:t>
      </w:r>
      <w:r w:rsidRPr="004C72FA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 </w:t>
      </w:r>
      <w:r w:rsidR="00CB4C40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</w:t>
      </w:r>
      <w:r w:rsidRPr="004C72FA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 </w:t>
      </w: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月</w:t>
      </w:r>
      <w:r w:rsidRPr="004C72FA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  </w:t>
      </w:r>
      <w:r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</w:t>
      </w:r>
      <w:r w:rsidRPr="004C72FA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日</w:t>
      </w:r>
    </w:p>
    <w:p w:rsidR="004C72FA" w:rsidRDefault="004C72FA" w:rsidP="004C72FA">
      <w:pPr>
        <w:ind w:firstLineChars="245" w:firstLine="787"/>
        <w:rPr>
          <w:rFonts w:ascii="宋体" w:hAnsi="宋体"/>
          <w:b/>
          <w:sz w:val="32"/>
          <w:szCs w:val="36"/>
          <w:lang w:eastAsia="zh-CN"/>
        </w:rPr>
      </w:pPr>
    </w:p>
    <w:p w:rsidR="004C72FA" w:rsidRDefault="004C72FA" w:rsidP="004C72FA">
      <w:pPr>
        <w:ind w:firstLineChars="245" w:firstLine="787"/>
        <w:rPr>
          <w:rFonts w:ascii="宋体" w:hAnsi="宋体"/>
          <w:b/>
          <w:sz w:val="32"/>
          <w:szCs w:val="28"/>
          <w:lang w:eastAsia="zh-CN"/>
        </w:rPr>
      </w:pPr>
    </w:p>
    <w:p w:rsidR="004C72FA" w:rsidRDefault="004C72FA" w:rsidP="004C72FA">
      <w:pPr>
        <w:ind w:firstLineChars="245" w:firstLine="787"/>
        <w:rPr>
          <w:rFonts w:ascii="宋体" w:hAnsi="宋体"/>
          <w:b/>
          <w:sz w:val="32"/>
          <w:szCs w:val="28"/>
          <w:lang w:eastAsia="zh-CN"/>
        </w:rPr>
      </w:pPr>
    </w:p>
    <w:p w:rsidR="006E4F27" w:rsidRPr="00FB1CE9" w:rsidRDefault="006E4F27" w:rsidP="00FB1CE9">
      <w:pPr>
        <w:pStyle w:val="1"/>
        <w:tabs>
          <w:tab w:val="left" w:pos="3570"/>
        </w:tabs>
        <w:spacing w:line="360" w:lineRule="auto"/>
        <w:ind w:left="2489"/>
        <w:rPr>
          <w:w w:val="95"/>
          <w:lang w:eastAsia="zh-CN"/>
        </w:rPr>
        <w:sectPr w:rsidR="006E4F27" w:rsidRPr="00FB1CE9" w:rsidSect="00F72830">
          <w:headerReference w:type="default" r:id="rId8"/>
          <w:footerReference w:type="default" r:id="rId9"/>
          <w:type w:val="continuous"/>
          <w:pgSz w:w="11910" w:h="16840"/>
          <w:pgMar w:top="1600" w:right="1280" w:bottom="1400" w:left="1280" w:header="852" w:footer="1219" w:gutter="0"/>
          <w:pgNumType w:start="1"/>
          <w:cols w:space="720"/>
          <w:docGrid w:linePitch="299"/>
        </w:sectPr>
      </w:pPr>
    </w:p>
    <w:p w:rsidR="006E4F27" w:rsidRDefault="006E4F27">
      <w:pPr>
        <w:rPr>
          <w:rFonts w:ascii="Calibri" w:eastAsia="Calibri" w:hAnsi="Calibri" w:cs="Calibri"/>
          <w:b/>
          <w:bCs/>
          <w:sz w:val="20"/>
          <w:szCs w:val="20"/>
          <w:lang w:eastAsia="zh-CN"/>
        </w:rPr>
      </w:pPr>
    </w:p>
    <w:p w:rsidR="006E4F27" w:rsidRDefault="006E4F27">
      <w:pPr>
        <w:rPr>
          <w:rFonts w:ascii="Calibri" w:eastAsia="Calibri" w:hAnsi="Calibri" w:cs="Calibri"/>
          <w:b/>
          <w:bCs/>
          <w:sz w:val="20"/>
          <w:szCs w:val="20"/>
          <w:lang w:eastAsia="zh-CN"/>
        </w:rPr>
      </w:pPr>
    </w:p>
    <w:p w:rsidR="006E4F27" w:rsidRDefault="007B0101">
      <w:pPr>
        <w:spacing w:before="157"/>
        <w:ind w:left="1558" w:right="1770"/>
        <w:jc w:val="center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目 录 索</w:t>
      </w:r>
      <w:r>
        <w:rPr>
          <w:rFonts w:ascii="宋体" w:eastAsia="宋体" w:hAnsi="宋体" w:cs="宋体"/>
          <w:b/>
          <w:bCs/>
          <w:spacing w:val="-3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引</w:t>
      </w:r>
    </w:p>
    <w:p w:rsidR="002F507E" w:rsidRDefault="002F507E">
      <w:pPr>
        <w:pStyle w:val="2"/>
        <w:spacing w:before="305"/>
        <w:ind w:left="680"/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:rsidR="006E4F27" w:rsidRPr="006520F6" w:rsidRDefault="007B0101" w:rsidP="002F507E">
      <w:pPr>
        <w:pStyle w:val="2"/>
        <w:spacing w:before="305"/>
        <w:ind w:leftChars="209" w:left="460"/>
        <w:jc w:val="distribute"/>
        <w:rPr>
          <w:rFonts w:eastAsiaTheme="minorEastAsia"/>
          <w:lang w:eastAsia="zh-CN"/>
        </w:rPr>
      </w:pPr>
      <w:r>
        <w:rPr>
          <w:rFonts w:cs="Calibri"/>
          <w:b/>
          <w:bCs/>
          <w:sz w:val="36"/>
          <w:szCs w:val="36"/>
          <w:lang w:eastAsia="zh-CN"/>
        </w:rPr>
        <w:t>1.0</w:t>
      </w:r>
      <w:r>
        <w:rPr>
          <w:rFonts w:cs="Calibri"/>
          <w:b/>
          <w:bCs/>
          <w:spacing w:val="10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项目信息</w:t>
      </w:r>
      <w:r>
        <w:rPr>
          <w:lang w:eastAsia="zh-CN"/>
        </w:rPr>
        <w:t>…………………………………………………………………………………..</w:t>
      </w:r>
      <w:r w:rsidR="006520F6">
        <w:rPr>
          <w:rFonts w:eastAsiaTheme="minorEastAsia" w:hint="eastAsia"/>
          <w:lang w:eastAsia="zh-CN"/>
        </w:rPr>
        <w:t>3</w:t>
      </w:r>
    </w:p>
    <w:p w:rsidR="006E4F27" w:rsidRPr="006520F6" w:rsidRDefault="007B0101" w:rsidP="002F507E">
      <w:pPr>
        <w:spacing w:before="171"/>
        <w:ind w:leftChars="465" w:left="1023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sz w:val="28"/>
          <w:szCs w:val="28"/>
          <w:lang w:eastAsia="zh-CN"/>
        </w:rPr>
        <w:t xml:space="preserve">1.1 </w:t>
      </w:r>
      <w:r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项目名称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6E4F27" w:rsidRPr="006520F6" w:rsidRDefault="002F507E" w:rsidP="002F507E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 xml:space="preserve"> 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 xml:space="preserve">1.2 </w:t>
      </w:r>
      <w:r w:rsidR="007B0101"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 w:rsidR="007B0101">
        <w:rPr>
          <w:rFonts w:ascii="宋体" w:eastAsia="宋体" w:hAnsi="宋体" w:cs="宋体"/>
          <w:sz w:val="28"/>
          <w:szCs w:val="28"/>
          <w:lang w:eastAsia="zh-CN"/>
        </w:rPr>
        <w:t>项目描述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………………………………………………………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6E4F27" w:rsidRPr="006520F6" w:rsidRDefault="002F507E" w:rsidP="002F507E">
      <w:pPr>
        <w:spacing w:before="222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 xml:space="preserve"> 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 xml:space="preserve">1.3 </w:t>
      </w:r>
      <w:r w:rsidR="007B0101"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 w:rsidR="007B0101">
        <w:rPr>
          <w:rFonts w:ascii="宋体" w:eastAsia="宋体" w:hAnsi="宋体" w:cs="宋体"/>
          <w:sz w:val="28"/>
          <w:szCs w:val="28"/>
          <w:lang w:eastAsia="zh-CN"/>
        </w:rPr>
        <w:t>产品信息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6E4F27" w:rsidRPr="006520F6" w:rsidRDefault="002F507E" w:rsidP="002F507E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 xml:space="preserve"> 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 xml:space="preserve">1.4 </w:t>
      </w:r>
      <w:r w:rsidR="007B0101"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 w:rsidR="007B0101">
        <w:rPr>
          <w:rFonts w:ascii="宋体" w:eastAsia="宋体" w:hAnsi="宋体" w:cs="宋体"/>
          <w:sz w:val="28"/>
          <w:szCs w:val="28"/>
          <w:lang w:eastAsia="zh-CN"/>
        </w:rPr>
        <w:t>资源提供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6E4F27" w:rsidRPr="006520F6" w:rsidRDefault="002F507E" w:rsidP="002F507E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 xml:space="preserve"> 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 xml:space="preserve">1.5 </w:t>
      </w:r>
      <w:r w:rsidR="007B0101"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 w:rsidR="007B0101">
        <w:rPr>
          <w:rFonts w:ascii="宋体" w:eastAsia="宋体" w:hAnsi="宋体" w:cs="宋体"/>
          <w:sz w:val="28"/>
          <w:szCs w:val="28"/>
          <w:lang w:eastAsia="zh-CN"/>
        </w:rPr>
        <w:t>交付要求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2F507E" w:rsidRDefault="007B0101" w:rsidP="002F507E">
      <w:pPr>
        <w:spacing w:before="157"/>
        <w:ind w:leftChars="208" w:left="458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b/>
          <w:bCs/>
          <w:sz w:val="36"/>
          <w:szCs w:val="36"/>
          <w:lang w:eastAsia="zh-CN"/>
        </w:rPr>
        <w:t xml:space="preserve">2.0 </w:t>
      </w:r>
      <w:r>
        <w:rPr>
          <w:rFonts w:ascii="Calibri" w:eastAsia="Calibri" w:hAnsi="Calibri" w:cs="Calibri"/>
          <w:b/>
          <w:bCs/>
          <w:spacing w:val="17"/>
          <w:sz w:val="36"/>
          <w:szCs w:val="36"/>
          <w:lang w:eastAsia="zh-CN"/>
        </w:rPr>
        <w:t xml:space="preserve"> </w:t>
      </w:r>
      <w:r w:rsidR="0094779B"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  <w:t>设备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要求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…………………….</w:t>
      </w:r>
      <w:r w:rsidR="00E8677C">
        <w:rPr>
          <w:rFonts w:ascii="Calibri" w:hAnsi="Calibri" w:cs="Calibri" w:hint="eastAsia"/>
          <w:sz w:val="28"/>
          <w:szCs w:val="28"/>
          <w:lang w:eastAsia="zh-CN"/>
        </w:rPr>
        <w:t>4</w:t>
      </w:r>
    </w:p>
    <w:p w:rsidR="00E21590" w:rsidRPr="006520F6" w:rsidRDefault="00E21590" w:rsidP="00E21590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>2.1</w:t>
      </w:r>
      <w:r>
        <w:rPr>
          <w:rFonts w:ascii="Calibri" w:eastAsia="Calibri" w:hAnsi="Calibri" w:cs="Calibri"/>
          <w:sz w:val="28"/>
          <w:szCs w:val="28"/>
          <w:lang w:eastAsia="zh-CN"/>
        </w:rPr>
        <w:t xml:space="preserve"> </w:t>
      </w:r>
      <w:r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主要参数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……………………………………………………………………………….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4</w:t>
      </w:r>
    </w:p>
    <w:p w:rsidR="00E21590" w:rsidRPr="007B07C0" w:rsidRDefault="00E21590" w:rsidP="007B07C0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>2.2</w:t>
      </w:r>
      <w:r>
        <w:rPr>
          <w:rFonts w:ascii="Calibri" w:eastAsia="Calibri" w:hAnsi="Calibri" w:cs="Calibri"/>
          <w:sz w:val="28"/>
          <w:szCs w:val="28"/>
          <w:lang w:eastAsia="zh-CN"/>
        </w:rPr>
        <w:t xml:space="preserve"> </w:t>
      </w:r>
      <w:r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标记效果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……………………………………………………………………………….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5</w:t>
      </w:r>
    </w:p>
    <w:p w:rsidR="002F507E" w:rsidRPr="002F507E" w:rsidRDefault="007B0101" w:rsidP="002F507E">
      <w:pPr>
        <w:spacing w:before="157"/>
        <w:ind w:leftChars="208" w:left="458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b/>
          <w:bCs/>
          <w:sz w:val="36"/>
          <w:szCs w:val="36"/>
          <w:lang w:eastAsia="zh-CN"/>
        </w:rPr>
        <w:t xml:space="preserve">3.0 </w:t>
      </w:r>
      <w:r>
        <w:rPr>
          <w:rFonts w:ascii="Calibri" w:eastAsia="Calibri" w:hAnsi="Calibri" w:cs="Calibri"/>
          <w:b/>
          <w:bCs/>
          <w:spacing w:val="20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验收要求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………..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7</w:t>
      </w:r>
    </w:p>
    <w:p w:rsidR="002F507E" w:rsidRPr="002F507E" w:rsidRDefault="007B0101" w:rsidP="002F507E">
      <w:pPr>
        <w:spacing w:before="157"/>
        <w:ind w:leftChars="208" w:left="458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b/>
          <w:bCs/>
          <w:sz w:val="36"/>
          <w:szCs w:val="36"/>
          <w:lang w:eastAsia="zh-CN"/>
        </w:rPr>
        <w:t xml:space="preserve">4.0 </w:t>
      </w:r>
      <w:r>
        <w:rPr>
          <w:rFonts w:ascii="Calibri" w:eastAsia="Calibri" w:hAnsi="Calibri" w:cs="Calibri"/>
          <w:b/>
          <w:bCs/>
          <w:spacing w:val="17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服务与培训要求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7</w:t>
      </w:r>
    </w:p>
    <w:p w:rsidR="006E4F27" w:rsidRPr="002F507E" w:rsidRDefault="007B0101" w:rsidP="002F507E">
      <w:pPr>
        <w:spacing w:before="157"/>
        <w:ind w:leftChars="208" w:left="458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b/>
          <w:bCs/>
          <w:sz w:val="36"/>
          <w:szCs w:val="36"/>
          <w:lang w:eastAsia="zh-CN"/>
        </w:rPr>
        <w:t xml:space="preserve">5.0 </w:t>
      </w:r>
      <w:r>
        <w:rPr>
          <w:rFonts w:ascii="Calibri" w:eastAsia="Calibri" w:hAnsi="Calibri" w:cs="Calibri"/>
          <w:b/>
          <w:bCs/>
          <w:spacing w:val="19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其它要求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………………………….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7</w:t>
      </w:r>
    </w:p>
    <w:p w:rsidR="006E4F27" w:rsidRDefault="006E4F27">
      <w:pPr>
        <w:rPr>
          <w:rFonts w:ascii="Calibri" w:eastAsia="Calibri" w:hAnsi="Calibri" w:cs="Calibri"/>
          <w:sz w:val="28"/>
          <w:szCs w:val="28"/>
          <w:lang w:eastAsia="zh-CN"/>
        </w:rPr>
        <w:sectPr w:rsidR="006E4F27">
          <w:pgSz w:w="11910" w:h="16840"/>
          <w:pgMar w:top="1660" w:right="1280" w:bottom="1400" w:left="1280" w:header="852" w:footer="1219" w:gutter="0"/>
          <w:cols w:space="720"/>
        </w:sectPr>
      </w:pPr>
    </w:p>
    <w:p w:rsidR="006E4F27" w:rsidRDefault="006E4F27">
      <w:pPr>
        <w:spacing w:before="6"/>
        <w:rPr>
          <w:rFonts w:ascii="Calibri" w:eastAsia="Calibri" w:hAnsi="Calibri" w:cs="Calibri"/>
          <w:sz w:val="4"/>
          <w:szCs w:val="4"/>
          <w:lang w:eastAsia="zh-CN"/>
        </w:rPr>
      </w:pPr>
    </w:p>
    <w:p w:rsidR="006E4F27" w:rsidRDefault="006E4F27">
      <w:pPr>
        <w:spacing w:line="20" w:lineRule="exact"/>
        <w:ind w:left="102"/>
        <w:rPr>
          <w:rFonts w:ascii="Calibri" w:eastAsia="Calibri" w:hAnsi="Calibri" w:cs="Calibri"/>
          <w:sz w:val="2"/>
          <w:szCs w:val="2"/>
          <w:lang w:eastAsia="zh-CN"/>
        </w:rPr>
      </w:pPr>
    </w:p>
    <w:p w:rsidR="006E4F27" w:rsidRPr="005056B4" w:rsidRDefault="007B0101" w:rsidP="0037092C">
      <w:pPr>
        <w:spacing w:line="360" w:lineRule="auto"/>
        <w:rPr>
          <w:b/>
          <w:sz w:val="36"/>
          <w:szCs w:val="36"/>
          <w:lang w:eastAsia="zh-CN"/>
        </w:rPr>
      </w:pPr>
      <w:r w:rsidRPr="005056B4">
        <w:rPr>
          <w:b/>
          <w:sz w:val="36"/>
          <w:szCs w:val="36"/>
          <w:lang w:eastAsia="zh-CN"/>
        </w:rPr>
        <w:t xml:space="preserve">1.0 </w:t>
      </w:r>
      <w:r w:rsidRPr="005056B4">
        <w:rPr>
          <w:b/>
          <w:sz w:val="36"/>
          <w:szCs w:val="36"/>
          <w:lang w:eastAsia="zh-CN"/>
        </w:rPr>
        <w:t>项目信息</w:t>
      </w:r>
    </w:p>
    <w:p w:rsidR="006E4F27" w:rsidRP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bookmarkStart w:id="0" w:name="OLE_LINK5"/>
      <w:bookmarkStart w:id="1" w:name="OLE_LINK6"/>
      <w:r>
        <w:rPr>
          <w:rFonts w:hint="eastAsia"/>
          <w:b/>
          <w:sz w:val="24"/>
          <w:szCs w:val="24"/>
          <w:lang w:eastAsia="zh-CN"/>
        </w:rPr>
        <w:t xml:space="preserve">        </w:t>
      </w:r>
      <w:r w:rsidR="007B0101" w:rsidRPr="005056B4">
        <w:rPr>
          <w:b/>
          <w:sz w:val="24"/>
          <w:szCs w:val="24"/>
          <w:lang w:eastAsia="zh-CN"/>
        </w:rPr>
        <w:t xml:space="preserve">1.1 </w:t>
      </w:r>
      <w:r>
        <w:rPr>
          <w:rFonts w:hint="eastAsia"/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>项目名称：</w:t>
      </w:r>
    </w:p>
    <w:p w:rsidR="0070181E" w:rsidRPr="005056B4" w:rsidRDefault="005A3A90" w:rsidP="00973859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>安路普产品追溯用激光打标设备</w:t>
      </w:r>
    </w:p>
    <w:bookmarkEnd w:id="0"/>
    <w:bookmarkEnd w:id="1"/>
    <w:p w:rsid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        </w:t>
      </w:r>
      <w:r w:rsidR="007B0101" w:rsidRPr="005056B4">
        <w:rPr>
          <w:b/>
          <w:sz w:val="24"/>
          <w:szCs w:val="24"/>
          <w:lang w:eastAsia="zh-CN"/>
        </w:rPr>
        <w:t>1.2</w:t>
      </w:r>
      <w:r>
        <w:rPr>
          <w:rFonts w:hint="eastAsia"/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>项目描述：</w:t>
      </w:r>
    </w:p>
    <w:p w:rsidR="005A3A90" w:rsidRDefault="005056B4" w:rsidP="0037092C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 w:rsidR="00BB27E1" w:rsidRPr="005056B4">
        <w:rPr>
          <w:lang w:eastAsia="zh-CN"/>
        </w:rPr>
        <w:t>项目概述</w:t>
      </w:r>
      <w:r w:rsidR="00CD0F22" w:rsidRPr="005056B4">
        <w:rPr>
          <w:rFonts w:hint="eastAsia"/>
          <w:lang w:eastAsia="zh-CN"/>
        </w:rPr>
        <w:t>：</w:t>
      </w:r>
      <w:r w:rsidR="005A3A90">
        <w:rPr>
          <w:rFonts w:hint="eastAsia"/>
          <w:lang w:eastAsia="zh-CN"/>
        </w:rPr>
        <w:t>用于气阀、气囊、调节机构产品标记永久追溯信息。</w:t>
      </w:r>
    </w:p>
    <w:p w:rsidR="006C2A3D" w:rsidRPr="005056B4" w:rsidRDefault="001954D8" w:rsidP="0037092C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 xml:space="preserve">  </w:t>
      </w:r>
      <w:r w:rsidR="007B0101" w:rsidRPr="005056B4">
        <w:rPr>
          <w:lang w:eastAsia="zh-CN"/>
        </w:rPr>
        <w:t xml:space="preserve">SOP </w:t>
      </w:r>
      <w:r w:rsidR="007B0101" w:rsidRPr="005056B4">
        <w:rPr>
          <w:lang w:eastAsia="zh-CN"/>
        </w:rPr>
        <w:t>时间：</w:t>
      </w:r>
      <w:r w:rsidR="007B0101" w:rsidRPr="005056B4">
        <w:rPr>
          <w:lang w:eastAsia="zh-CN"/>
        </w:rPr>
        <w:t>20</w:t>
      </w:r>
      <w:r w:rsidR="00A46CFD" w:rsidRPr="005056B4">
        <w:rPr>
          <w:lang w:eastAsia="zh-CN"/>
        </w:rPr>
        <w:t>2</w:t>
      </w:r>
      <w:r w:rsidR="005A3A90">
        <w:rPr>
          <w:rFonts w:hint="eastAsia"/>
          <w:lang w:eastAsia="zh-CN"/>
        </w:rPr>
        <w:t>5</w:t>
      </w:r>
      <w:r w:rsidR="007B0101" w:rsidRPr="005056B4">
        <w:rPr>
          <w:lang w:eastAsia="zh-CN"/>
        </w:rPr>
        <w:t xml:space="preserve"> </w:t>
      </w:r>
      <w:r w:rsidR="007B0101" w:rsidRPr="005056B4">
        <w:rPr>
          <w:lang w:eastAsia="zh-CN"/>
        </w:rPr>
        <w:t>年</w:t>
      </w:r>
      <w:r w:rsidR="005A3A90">
        <w:rPr>
          <w:rFonts w:hint="eastAsia"/>
          <w:lang w:eastAsia="zh-CN"/>
        </w:rPr>
        <w:t>10</w:t>
      </w:r>
      <w:r w:rsidR="007B0101" w:rsidRPr="005056B4">
        <w:rPr>
          <w:lang w:eastAsia="zh-CN"/>
        </w:rPr>
        <w:t>月</w:t>
      </w:r>
      <w:r w:rsidR="005D33C2">
        <w:rPr>
          <w:rFonts w:hint="eastAsia"/>
          <w:lang w:eastAsia="zh-CN"/>
        </w:rPr>
        <w:t>31</w:t>
      </w:r>
      <w:r w:rsidR="007B0101" w:rsidRPr="005056B4">
        <w:rPr>
          <w:lang w:eastAsia="zh-CN"/>
        </w:rPr>
        <w:t>日</w:t>
      </w:r>
      <w:r w:rsidR="007B0101" w:rsidRPr="005056B4">
        <w:rPr>
          <w:lang w:eastAsia="zh-CN"/>
        </w:rPr>
        <w:t xml:space="preserve"> </w:t>
      </w:r>
    </w:p>
    <w:p w:rsidR="006E4F27" w:rsidRPr="005056B4" w:rsidRDefault="001954D8" w:rsidP="0037092C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 w:rsidR="007B0101" w:rsidRPr="005056B4">
        <w:rPr>
          <w:lang w:eastAsia="zh-CN"/>
        </w:rPr>
        <w:t>投产地：</w:t>
      </w:r>
      <w:r w:rsidR="006C2A3D" w:rsidRPr="00B65AD4">
        <w:rPr>
          <w:rFonts w:hint="eastAsia"/>
          <w:lang w:eastAsia="zh-CN"/>
        </w:rPr>
        <w:t>北京</w:t>
      </w:r>
      <w:r w:rsidR="006C2A3D" w:rsidRPr="00B65AD4">
        <w:rPr>
          <w:lang w:eastAsia="zh-CN"/>
        </w:rPr>
        <w:t>光华荣昌汽车部件有限公司安路普车间</w:t>
      </w:r>
      <w:r w:rsidR="00CD0F22" w:rsidRPr="00B65AD4">
        <w:rPr>
          <w:rFonts w:hint="eastAsia"/>
          <w:lang w:eastAsia="zh-CN"/>
        </w:rPr>
        <w:t xml:space="preserve">   </w:t>
      </w:r>
      <w:r w:rsidR="00CD0F22" w:rsidRPr="005056B4">
        <w:rPr>
          <w:rFonts w:hint="eastAsia"/>
          <w:lang w:eastAsia="zh-CN"/>
        </w:rPr>
        <w:t xml:space="preserve">               </w:t>
      </w:r>
    </w:p>
    <w:p w:rsidR="006E4F27" w:rsidRP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        </w:t>
      </w:r>
      <w:r w:rsidR="007B0101" w:rsidRPr="005056B4">
        <w:rPr>
          <w:b/>
          <w:sz w:val="24"/>
          <w:szCs w:val="24"/>
          <w:lang w:eastAsia="zh-CN"/>
        </w:rPr>
        <w:t xml:space="preserve">1.3 </w:t>
      </w:r>
      <w:r>
        <w:rPr>
          <w:rFonts w:hint="eastAsia"/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>产品信息：</w:t>
      </w:r>
      <w:r w:rsidR="007B0101" w:rsidRPr="005056B4">
        <w:rPr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>零组件号及名称</w:t>
      </w:r>
    </w:p>
    <w:tbl>
      <w:tblPr>
        <w:tblStyle w:val="a8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708"/>
        <w:gridCol w:w="1843"/>
        <w:gridCol w:w="1701"/>
        <w:gridCol w:w="709"/>
        <w:gridCol w:w="3260"/>
      </w:tblGrid>
      <w:tr w:rsidR="00CC4E05" w:rsidRPr="005056B4" w:rsidTr="00CC4E05">
        <w:trPr>
          <w:trHeight w:val="501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r w:rsidRPr="005056B4">
              <w:rPr>
                <w:rFonts w:hint="eastAsia"/>
              </w:rPr>
              <w:t>序号</w:t>
            </w:r>
          </w:p>
        </w:tc>
        <w:tc>
          <w:tcPr>
            <w:tcW w:w="1843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r w:rsidRPr="005056B4">
              <w:rPr>
                <w:rFonts w:hint="eastAsia"/>
              </w:rPr>
              <w:t>零件名称</w:t>
            </w:r>
          </w:p>
        </w:tc>
        <w:tc>
          <w:tcPr>
            <w:tcW w:w="1701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 w:rsidRPr="005056B4">
              <w:rPr>
                <w:rFonts w:hint="eastAsia"/>
              </w:rPr>
              <w:t>件号</w:t>
            </w:r>
            <w:r>
              <w:rPr>
                <w:rFonts w:hint="eastAsia"/>
                <w:lang w:eastAsia="zh-CN"/>
              </w:rPr>
              <w:t>/</w:t>
            </w:r>
            <w:r w:rsidRPr="005056B4">
              <w:rPr>
                <w:rFonts w:hint="eastAsia"/>
              </w:rPr>
              <w:t>图号</w:t>
            </w:r>
          </w:p>
        </w:tc>
        <w:tc>
          <w:tcPr>
            <w:tcW w:w="709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r w:rsidRPr="005056B4">
              <w:rPr>
                <w:rFonts w:hint="eastAsia"/>
              </w:rPr>
              <w:t>数量</w:t>
            </w:r>
          </w:p>
        </w:tc>
        <w:tc>
          <w:tcPr>
            <w:tcW w:w="3260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r w:rsidRPr="005056B4">
              <w:rPr>
                <w:rFonts w:hint="eastAsia"/>
              </w:rPr>
              <w:t>图片</w:t>
            </w:r>
          </w:p>
        </w:tc>
      </w:tr>
      <w:tr w:rsidR="00CC4E05" w:rsidRPr="005056B4" w:rsidTr="000E79F3">
        <w:trPr>
          <w:trHeight w:val="977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r w:rsidRPr="005056B4"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CC4E05" w:rsidRPr="005056B4" w:rsidRDefault="00CC4E05" w:rsidP="0037092C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轻卡悬浮阀</w:t>
            </w:r>
          </w:p>
        </w:tc>
        <w:tc>
          <w:tcPr>
            <w:tcW w:w="1701" w:type="dxa"/>
            <w:vAlign w:val="center"/>
          </w:tcPr>
          <w:p w:rsidR="00CC4E05" w:rsidRPr="005056B4" w:rsidRDefault="00CC4E05" w:rsidP="0037092C">
            <w:pPr>
              <w:spacing w:line="360" w:lineRule="auto"/>
              <w:rPr>
                <w:lang w:eastAsia="zh-CN"/>
              </w:rPr>
            </w:pPr>
            <w:bookmarkStart w:id="2" w:name="OLE_LINK1"/>
            <w:bookmarkStart w:id="3" w:name="OLE_LINK2"/>
            <w:r>
              <w:rPr>
                <w:rFonts w:ascii="Segoe UI" w:hAnsi="Segoe UI" w:cs="Segoe UI"/>
                <w:color w:val="333333"/>
                <w:sz w:val="19"/>
                <w:szCs w:val="19"/>
                <w:shd w:val="clear" w:color="auto" w:fill="FCFCFC"/>
              </w:rPr>
              <w:t>BPC0010323</w:t>
            </w:r>
            <w:bookmarkEnd w:id="2"/>
            <w:bookmarkEnd w:id="3"/>
          </w:p>
        </w:tc>
        <w:tc>
          <w:tcPr>
            <w:tcW w:w="709" w:type="dxa"/>
            <w:vAlign w:val="center"/>
          </w:tcPr>
          <w:p w:rsidR="00CC4E05" w:rsidRPr="005056B4" w:rsidRDefault="00CC4E05" w:rsidP="00CC4E05">
            <w:pPr>
              <w:spacing w:line="360" w:lineRule="auto"/>
              <w:jc w:val="center"/>
            </w:pPr>
            <w:r w:rsidRPr="005056B4">
              <w:rPr>
                <w:rFonts w:hint="eastAsia"/>
              </w:rPr>
              <w:t>1</w:t>
            </w:r>
          </w:p>
        </w:tc>
        <w:tc>
          <w:tcPr>
            <w:tcW w:w="3260" w:type="dxa"/>
          </w:tcPr>
          <w:p w:rsidR="00CC4E05" w:rsidRPr="005056B4" w:rsidRDefault="00840EAD" w:rsidP="00AA2044">
            <w:pPr>
              <w:spacing w:line="360" w:lineRule="auto"/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150531" cy="57852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601" t="31618" r="19494" b="1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71" cy="58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1063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</w:p>
        </w:tc>
        <w:tc>
          <w:tcPr>
            <w:tcW w:w="1843" w:type="dxa"/>
            <w:vAlign w:val="center"/>
          </w:tcPr>
          <w:p w:rsidR="00CC4E05" w:rsidRPr="005056B4" w:rsidRDefault="00CC4E05" w:rsidP="004D41C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VDC</w:t>
            </w:r>
            <w:r>
              <w:rPr>
                <w:rFonts w:hint="eastAsia"/>
                <w:lang w:eastAsia="zh-CN"/>
              </w:rPr>
              <w:t>气阀</w:t>
            </w:r>
          </w:p>
        </w:tc>
        <w:tc>
          <w:tcPr>
            <w:tcW w:w="1701" w:type="dxa"/>
            <w:vAlign w:val="center"/>
          </w:tcPr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lang w:eastAsia="zh-CN"/>
              </w:rPr>
              <w:t>BPC0010</w:t>
            </w:r>
            <w:r w:rsidRPr="000E79F3">
              <w:rPr>
                <w:rFonts w:hint="eastAsia"/>
                <w:lang w:eastAsia="zh-CN"/>
              </w:rPr>
              <w:t>077</w:t>
            </w:r>
          </w:p>
        </w:tc>
        <w:tc>
          <w:tcPr>
            <w:tcW w:w="709" w:type="dxa"/>
            <w:vAlign w:val="center"/>
          </w:tcPr>
          <w:p w:rsidR="00CC4E05" w:rsidRPr="005056B4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</w:tcPr>
          <w:p w:rsidR="00CC4E05" w:rsidRPr="005325D7" w:rsidRDefault="00171050" w:rsidP="003A1F59">
            <w:pPr>
              <w:spacing w:line="36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410955" cy="616688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45" t="31618" r="21262" b="2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65" cy="61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1065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</w:p>
        </w:tc>
        <w:tc>
          <w:tcPr>
            <w:tcW w:w="1843" w:type="dxa"/>
            <w:vAlign w:val="center"/>
          </w:tcPr>
          <w:p w:rsidR="00CC4E05" w:rsidRDefault="00CC4E05" w:rsidP="001035B7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2.0</w:t>
            </w:r>
            <w:r>
              <w:rPr>
                <w:rFonts w:hint="eastAsia"/>
                <w:lang w:eastAsia="zh-CN"/>
              </w:rPr>
              <w:t>小气囊</w:t>
            </w:r>
          </w:p>
        </w:tc>
        <w:tc>
          <w:tcPr>
            <w:tcW w:w="1701" w:type="dxa"/>
            <w:vAlign w:val="center"/>
          </w:tcPr>
          <w:p w:rsidR="00CC4E05" w:rsidRPr="000E79F3" w:rsidRDefault="000E79F3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rFonts w:hint="eastAsia"/>
                <w:lang w:eastAsia="zh-CN"/>
              </w:rPr>
              <w:t>2.0</w:t>
            </w:r>
            <w:r w:rsidRPr="000E79F3">
              <w:rPr>
                <w:rFonts w:hint="eastAsia"/>
                <w:lang w:eastAsia="zh-CN"/>
              </w:rPr>
              <w:t>平台</w:t>
            </w:r>
          </w:p>
        </w:tc>
        <w:tc>
          <w:tcPr>
            <w:tcW w:w="709" w:type="dxa"/>
            <w:vAlign w:val="center"/>
          </w:tcPr>
          <w:p w:rsidR="00CC4E05" w:rsidRPr="005056B4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</w:tcPr>
          <w:p w:rsidR="00CC4E05" w:rsidRPr="001035B7" w:rsidRDefault="0051332B" w:rsidP="001035B7">
            <w:pPr>
              <w:jc w:val="center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026501" cy="637953"/>
                  <wp:effectExtent l="19050" t="0" r="2199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0464" t="29412" r="19596" b="2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1" cy="63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995"/>
        </w:trPr>
        <w:tc>
          <w:tcPr>
            <w:tcW w:w="708" w:type="dxa"/>
            <w:vAlign w:val="center"/>
          </w:tcPr>
          <w:p w:rsidR="00CC4E05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</w:p>
        </w:tc>
        <w:tc>
          <w:tcPr>
            <w:tcW w:w="1843" w:type="dxa"/>
            <w:vAlign w:val="center"/>
          </w:tcPr>
          <w:p w:rsidR="00CC4E05" w:rsidRDefault="00CC4E05" w:rsidP="001035B7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轻卡气囊</w:t>
            </w:r>
          </w:p>
        </w:tc>
        <w:tc>
          <w:tcPr>
            <w:tcW w:w="1701" w:type="dxa"/>
            <w:vAlign w:val="center"/>
          </w:tcPr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lang w:eastAsia="zh-CN"/>
              </w:rPr>
              <w:t>SLT0010277</w:t>
            </w:r>
          </w:p>
        </w:tc>
        <w:tc>
          <w:tcPr>
            <w:tcW w:w="709" w:type="dxa"/>
            <w:vAlign w:val="center"/>
          </w:tcPr>
          <w:p w:rsidR="00CC4E05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</w:tcPr>
          <w:p w:rsidR="00CC4E05" w:rsidRDefault="0051332B" w:rsidP="003A1F59">
            <w:pPr>
              <w:spacing w:line="36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139899" cy="607582"/>
                  <wp:effectExtent l="19050" t="0" r="3101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617" t="25735" r="20322" b="19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99" cy="60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1167"/>
        </w:trPr>
        <w:tc>
          <w:tcPr>
            <w:tcW w:w="708" w:type="dxa"/>
            <w:vAlign w:val="center"/>
          </w:tcPr>
          <w:p w:rsidR="00CC4E05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1843" w:type="dxa"/>
            <w:vAlign w:val="center"/>
          </w:tcPr>
          <w:p w:rsidR="00CC4E05" w:rsidRDefault="00CC4E05" w:rsidP="00983EBA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3.0</w:t>
            </w:r>
            <w:r>
              <w:rPr>
                <w:rFonts w:hint="eastAsia"/>
                <w:lang w:eastAsia="zh-CN"/>
              </w:rPr>
              <w:t>气囊</w:t>
            </w:r>
          </w:p>
        </w:tc>
        <w:tc>
          <w:tcPr>
            <w:tcW w:w="1701" w:type="dxa"/>
            <w:vAlign w:val="center"/>
          </w:tcPr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lang w:eastAsia="zh-CN"/>
              </w:rPr>
              <w:t>SHT0010230</w:t>
            </w:r>
          </w:p>
        </w:tc>
        <w:tc>
          <w:tcPr>
            <w:tcW w:w="709" w:type="dxa"/>
            <w:vAlign w:val="center"/>
          </w:tcPr>
          <w:p w:rsidR="00CC4E05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</w:tcPr>
          <w:p w:rsidR="00CC4E05" w:rsidRDefault="0051332B" w:rsidP="003A1F59">
            <w:pPr>
              <w:spacing w:line="36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672066" cy="623536"/>
                  <wp:effectExtent l="1905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395" t="17647" r="23646" b="3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44" cy="62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1127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</w:p>
        </w:tc>
        <w:tc>
          <w:tcPr>
            <w:tcW w:w="1843" w:type="dxa"/>
            <w:vAlign w:val="center"/>
          </w:tcPr>
          <w:p w:rsidR="00CC4E05" w:rsidRDefault="00CC4E05" w:rsidP="0037092C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高度调节机构</w:t>
            </w:r>
          </w:p>
        </w:tc>
        <w:tc>
          <w:tcPr>
            <w:tcW w:w="1701" w:type="dxa"/>
            <w:vAlign w:val="center"/>
          </w:tcPr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rFonts w:hint="eastAsia"/>
                <w:lang w:eastAsia="zh-CN"/>
              </w:rPr>
              <w:t>2.2</w:t>
            </w:r>
            <w:r w:rsidRPr="000E79F3">
              <w:rPr>
                <w:rFonts w:hint="eastAsia"/>
                <w:lang w:eastAsia="zh-CN"/>
              </w:rPr>
              <w:t>、</w:t>
            </w:r>
            <w:r w:rsidRPr="000E79F3">
              <w:rPr>
                <w:rFonts w:hint="eastAsia"/>
                <w:lang w:eastAsia="zh-CN"/>
              </w:rPr>
              <w:t>3.0</w:t>
            </w:r>
            <w:r w:rsidRPr="000E79F3">
              <w:rPr>
                <w:rFonts w:hint="eastAsia"/>
                <w:lang w:eastAsia="zh-CN"/>
              </w:rPr>
              <w:t>、</w:t>
            </w:r>
            <w:r w:rsidRPr="000E79F3">
              <w:rPr>
                <w:rFonts w:hint="eastAsia"/>
                <w:lang w:eastAsia="zh-CN"/>
              </w:rPr>
              <w:t>2.1D</w:t>
            </w:r>
            <w:r w:rsidRPr="000E79F3">
              <w:rPr>
                <w:rFonts w:hint="eastAsia"/>
                <w:lang w:eastAsia="zh-CN"/>
              </w:rPr>
              <w:t>、</w:t>
            </w:r>
          </w:p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rFonts w:hint="eastAsia"/>
                <w:lang w:eastAsia="zh-CN"/>
              </w:rPr>
              <w:t>3.1C</w:t>
            </w:r>
            <w:r w:rsidRPr="000E79F3">
              <w:rPr>
                <w:rFonts w:hint="eastAsia"/>
                <w:lang w:eastAsia="zh-CN"/>
              </w:rPr>
              <w:t>平台</w:t>
            </w:r>
          </w:p>
        </w:tc>
        <w:tc>
          <w:tcPr>
            <w:tcW w:w="709" w:type="dxa"/>
            <w:vAlign w:val="center"/>
          </w:tcPr>
          <w:p w:rsidR="00CC4E05" w:rsidRPr="005056B4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  <w:vAlign w:val="center"/>
          </w:tcPr>
          <w:p w:rsidR="00CC4E05" w:rsidRDefault="009C031A" w:rsidP="009C031A">
            <w:pPr>
              <w:spacing w:line="360" w:lineRule="auto"/>
              <w:jc w:val="center"/>
              <w:rPr>
                <w:noProof/>
                <w:lang w:eastAsia="zh-CN"/>
              </w:rPr>
            </w:pPr>
            <w:r w:rsidRPr="009C031A">
              <w:rPr>
                <w:noProof/>
                <w:lang w:eastAsia="zh-CN"/>
              </w:rPr>
              <w:drawing>
                <wp:inline distT="0" distB="0" distL="0" distR="0">
                  <wp:extent cx="1191156" cy="627895"/>
                  <wp:effectExtent l="19050" t="0" r="8994" b="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005" t="30400" r="26062" b="19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00" cy="628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BDE" w:rsidRPr="005056B4" w:rsidRDefault="00C37BDE" w:rsidP="0037092C">
      <w:pPr>
        <w:spacing w:line="360" w:lineRule="auto"/>
        <w:rPr>
          <w:lang w:eastAsia="zh-CN"/>
        </w:rPr>
      </w:pPr>
    </w:p>
    <w:p w:rsidR="006E4F27" w:rsidRP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        </w:t>
      </w:r>
      <w:r>
        <w:rPr>
          <w:b/>
          <w:sz w:val="24"/>
          <w:szCs w:val="24"/>
          <w:lang w:eastAsia="zh-CN"/>
        </w:rPr>
        <w:t>1.4</w:t>
      </w:r>
      <w:r>
        <w:rPr>
          <w:rFonts w:hint="eastAsia"/>
          <w:b/>
          <w:sz w:val="24"/>
          <w:szCs w:val="24"/>
          <w:lang w:eastAsia="zh-CN"/>
        </w:rPr>
        <w:t xml:space="preserve">  </w:t>
      </w:r>
      <w:r w:rsidR="007B0101" w:rsidRPr="005056B4">
        <w:rPr>
          <w:b/>
          <w:sz w:val="24"/>
          <w:szCs w:val="24"/>
          <w:lang w:eastAsia="zh-CN"/>
        </w:rPr>
        <w:t>资源提供：</w:t>
      </w:r>
    </w:p>
    <w:p w:rsidR="005E31D6" w:rsidRPr="005056B4" w:rsidRDefault="00C91D21" w:rsidP="0037092C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>甲方</w:t>
      </w:r>
      <w:r w:rsidR="007B0101" w:rsidRPr="00B65AD4">
        <w:rPr>
          <w:lang w:eastAsia="zh-CN"/>
        </w:rPr>
        <w:t>提</w:t>
      </w:r>
      <w:r w:rsidR="007B0101" w:rsidRPr="005056B4">
        <w:rPr>
          <w:lang w:eastAsia="zh-CN"/>
        </w:rPr>
        <w:t>供</w:t>
      </w:r>
      <w:r w:rsidR="006520F6">
        <w:rPr>
          <w:rFonts w:hint="eastAsia"/>
          <w:lang w:eastAsia="zh-CN"/>
        </w:rPr>
        <w:t>设备</w:t>
      </w:r>
      <w:r w:rsidR="005E31D6" w:rsidRPr="005056B4">
        <w:rPr>
          <w:rFonts w:hint="eastAsia"/>
          <w:lang w:eastAsia="zh-CN"/>
        </w:rPr>
        <w:t>技术需求</w:t>
      </w:r>
      <w:r w:rsidR="0051332B">
        <w:rPr>
          <w:rFonts w:hint="eastAsia"/>
          <w:lang w:eastAsia="zh-CN"/>
        </w:rPr>
        <w:t>说明及样件</w:t>
      </w:r>
      <w:r w:rsidR="005E31D6" w:rsidRPr="005056B4">
        <w:rPr>
          <w:rFonts w:hint="eastAsia"/>
          <w:lang w:eastAsia="zh-CN"/>
        </w:rPr>
        <w:t>。</w:t>
      </w:r>
    </w:p>
    <w:p w:rsidR="006E4F27" w:rsidRP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        </w:t>
      </w:r>
      <w:r w:rsidR="007B0101" w:rsidRPr="005056B4">
        <w:rPr>
          <w:b/>
          <w:sz w:val="24"/>
          <w:szCs w:val="24"/>
          <w:lang w:eastAsia="zh-CN"/>
        </w:rPr>
        <w:t>1.5</w:t>
      </w:r>
      <w:r>
        <w:rPr>
          <w:rFonts w:hint="eastAsia"/>
          <w:b/>
          <w:sz w:val="24"/>
          <w:szCs w:val="24"/>
          <w:lang w:eastAsia="zh-CN"/>
        </w:rPr>
        <w:t xml:space="preserve">  </w:t>
      </w:r>
      <w:r w:rsidR="007B0101" w:rsidRPr="005056B4">
        <w:rPr>
          <w:b/>
          <w:sz w:val="24"/>
          <w:szCs w:val="24"/>
          <w:lang w:eastAsia="zh-CN"/>
        </w:rPr>
        <w:t>交付要求：</w:t>
      </w:r>
    </w:p>
    <w:p w:rsidR="00641029" w:rsidRDefault="007B0101" w:rsidP="0037092C">
      <w:pPr>
        <w:spacing w:line="360" w:lineRule="auto"/>
        <w:ind w:leftChars="400" w:left="880"/>
        <w:rPr>
          <w:lang w:eastAsia="zh-CN"/>
        </w:rPr>
      </w:pPr>
      <w:r w:rsidRPr="005056B4">
        <w:rPr>
          <w:lang w:eastAsia="zh-CN"/>
        </w:rPr>
        <w:t>供应商须在</w:t>
      </w:r>
      <w:r w:rsidR="00936D4F" w:rsidRPr="005056B4">
        <w:rPr>
          <w:rFonts w:hint="eastAsia"/>
          <w:lang w:eastAsia="zh-CN"/>
        </w:rPr>
        <w:t>收到</w:t>
      </w:r>
      <w:r w:rsidR="00936D4F" w:rsidRPr="005056B4">
        <w:rPr>
          <w:lang w:eastAsia="zh-CN"/>
        </w:rPr>
        <w:t>预付款项后</w:t>
      </w:r>
      <w:r w:rsidR="001035B7">
        <w:rPr>
          <w:rFonts w:hint="eastAsia"/>
          <w:lang w:eastAsia="zh-CN"/>
        </w:rPr>
        <w:t>25</w:t>
      </w:r>
      <w:r w:rsidR="00936D4F" w:rsidRPr="005056B4">
        <w:rPr>
          <w:rFonts w:hint="eastAsia"/>
          <w:lang w:eastAsia="zh-CN"/>
        </w:rPr>
        <w:t>个工作日内</w:t>
      </w:r>
      <w:r w:rsidR="004D7BB9" w:rsidRPr="005056B4">
        <w:rPr>
          <w:rFonts w:hint="eastAsia"/>
          <w:lang w:eastAsia="zh-CN"/>
        </w:rPr>
        <w:t>交货</w:t>
      </w:r>
      <w:r w:rsidR="0037092C">
        <w:rPr>
          <w:rFonts w:hint="eastAsia"/>
          <w:lang w:eastAsia="zh-CN"/>
        </w:rPr>
        <w:t>，交货地点</w:t>
      </w:r>
      <w:r w:rsidRPr="005056B4">
        <w:rPr>
          <w:lang w:eastAsia="zh-CN"/>
        </w:rPr>
        <w:t>：</w:t>
      </w:r>
      <w:r w:rsidR="0051332B">
        <w:rPr>
          <w:rFonts w:hint="eastAsia"/>
          <w:lang w:eastAsia="zh-CN"/>
        </w:rPr>
        <w:t>北京市昌平区甲方工厂</w:t>
      </w:r>
      <w:r w:rsidR="0037092C">
        <w:rPr>
          <w:rFonts w:hint="eastAsia"/>
          <w:lang w:eastAsia="zh-CN"/>
        </w:rPr>
        <w:t>。</w:t>
      </w:r>
      <w:r w:rsidRPr="005056B4">
        <w:rPr>
          <w:lang w:eastAsia="zh-CN"/>
        </w:rPr>
        <w:t xml:space="preserve"> </w:t>
      </w:r>
    </w:p>
    <w:p w:rsidR="006520F6" w:rsidRDefault="006520F6" w:rsidP="005325D7">
      <w:pPr>
        <w:spacing w:line="360" w:lineRule="auto"/>
        <w:rPr>
          <w:b/>
          <w:sz w:val="36"/>
          <w:szCs w:val="36"/>
          <w:lang w:eastAsia="zh-CN"/>
        </w:rPr>
      </w:pPr>
      <w:r w:rsidRPr="005056B4">
        <w:rPr>
          <w:b/>
          <w:sz w:val="36"/>
          <w:szCs w:val="36"/>
          <w:lang w:eastAsia="zh-CN"/>
        </w:rPr>
        <w:lastRenderedPageBreak/>
        <w:t xml:space="preserve">2.0  </w:t>
      </w:r>
      <w:r>
        <w:rPr>
          <w:rFonts w:hint="eastAsia"/>
          <w:b/>
          <w:sz w:val="36"/>
          <w:szCs w:val="36"/>
          <w:lang w:eastAsia="zh-CN"/>
        </w:rPr>
        <w:t>设备</w:t>
      </w:r>
      <w:r w:rsidRPr="005056B4">
        <w:rPr>
          <w:b/>
          <w:sz w:val="36"/>
          <w:szCs w:val="36"/>
          <w:lang w:eastAsia="zh-CN"/>
        </w:rPr>
        <w:t>要求</w:t>
      </w:r>
    </w:p>
    <w:p w:rsidR="001D234A" w:rsidRPr="001D234A" w:rsidRDefault="001D234A" w:rsidP="005325D7">
      <w:pPr>
        <w:spacing w:line="360" w:lineRule="auto"/>
        <w:rPr>
          <w:b/>
          <w:sz w:val="24"/>
          <w:szCs w:val="24"/>
          <w:lang w:eastAsia="zh-CN"/>
        </w:rPr>
      </w:pPr>
      <w:bookmarkStart w:id="4" w:name="OLE_LINK7"/>
      <w:r>
        <w:rPr>
          <w:rFonts w:hint="eastAsia"/>
          <w:b/>
          <w:sz w:val="24"/>
          <w:szCs w:val="24"/>
          <w:lang w:eastAsia="zh-CN"/>
        </w:rPr>
        <w:t xml:space="preserve">        2</w:t>
      </w:r>
      <w:r w:rsidRPr="005056B4">
        <w:rPr>
          <w:b/>
          <w:sz w:val="24"/>
          <w:szCs w:val="24"/>
          <w:lang w:eastAsia="zh-CN"/>
        </w:rPr>
        <w:t xml:space="preserve">.1 </w:t>
      </w:r>
      <w:r w:rsidR="006A2AB6">
        <w:rPr>
          <w:rFonts w:hint="eastAsia"/>
          <w:b/>
          <w:sz w:val="24"/>
          <w:szCs w:val="24"/>
          <w:lang w:eastAsia="zh-CN"/>
        </w:rPr>
        <w:t>主要</w:t>
      </w:r>
      <w:r>
        <w:rPr>
          <w:rFonts w:hint="eastAsia"/>
          <w:b/>
          <w:sz w:val="24"/>
          <w:szCs w:val="24"/>
          <w:lang w:eastAsia="zh-CN"/>
        </w:rPr>
        <w:t>参数</w:t>
      </w:r>
    </w:p>
    <w:bookmarkEnd w:id="4"/>
    <w:p w:rsidR="0043080F" w:rsidRDefault="0043080F" w:rsidP="006D21DD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60558" cy="2626242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82" t="34028" r="30388" b="2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58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0F" w:rsidRDefault="0043080F" w:rsidP="006D21DD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178620" cy="4827181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599" t="24566" r="34598" b="2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20" cy="48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1560"/>
        <w:gridCol w:w="6861"/>
      </w:tblGrid>
      <w:tr w:rsidR="00FC460B" w:rsidRPr="00FC460B" w:rsidTr="00FC460B">
        <w:tc>
          <w:tcPr>
            <w:tcW w:w="992" w:type="dxa"/>
            <w:vAlign w:val="center"/>
          </w:tcPr>
          <w:p w:rsidR="00FC460B" w:rsidRPr="00FC460B" w:rsidRDefault="00FC460B" w:rsidP="00FC460B">
            <w:pPr>
              <w:pStyle w:val="Default"/>
              <w:spacing w:line="360" w:lineRule="auto"/>
              <w:jc w:val="center"/>
              <w:rPr>
                <w:rFonts w:ascii="黑体" w:eastAsia="黑体" w:hAnsi="黑体" w:cstheme="minorBidi"/>
                <w:color w:val="auto"/>
                <w:sz w:val="22"/>
                <w:szCs w:val="22"/>
                <w:lang w:eastAsia="zh-CN"/>
              </w:rPr>
            </w:pPr>
            <w:r w:rsidRPr="00FC460B">
              <w:rPr>
                <w:rFonts w:ascii="黑体" w:eastAsia="黑体" w:hAnsi="黑体" w:cstheme="minorBidi" w:hint="eastAsia"/>
                <w:color w:val="auto"/>
                <w:sz w:val="22"/>
                <w:szCs w:val="22"/>
                <w:lang w:eastAsia="zh-CN"/>
              </w:rPr>
              <w:t>寿命</w:t>
            </w:r>
          </w:p>
        </w:tc>
        <w:tc>
          <w:tcPr>
            <w:tcW w:w="1560" w:type="dxa"/>
            <w:vAlign w:val="center"/>
          </w:tcPr>
          <w:p w:rsidR="00FC460B" w:rsidRPr="00FC460B" w:rsidRDefault="00FC460B" w:rsidP="00FC460B">
            <w:pPr>
              <w:pStyle w:val="Default"/>
              <w:spacing w:line="360" w:lineRule="auto"/>
              <w:jc w:val="center"/>
              <w:rPr>
                <w:rFonts w:ascii="黑体" w:eastAsia="黑体" w:hAnsi="黑体" w:cstheme="minorBidi"/>
                <w:color w:val="auto"/>
                <w:sz w:val="22"/>
                <w:szCs w:val="22"/>
                <w:lang w:eastAsia="zh-CN"/>
              </w:rPr>
            </w:pPr>
            <w:r w:rsidRPr="00FC460B">
              <w:rPr>
                <w:rFonts w:ascii="黑体" w:eastAsia="黑体" w:hAnsi="黑体" w:cstheme="minorBidi" w:hint="eastAsia"/>
                <w:color w:val="auto"/>
                <w:sz w:val="22"/>
                <w:szCs w:val="22"/>
                <w:lang w:eastAsia="zh-CN"/>
              </w:rPr>
              <w:t>要求</w:t>
            </w:r>
          </w:p>
        </w:tc>
        <w:tc>
          <w:tcPr>
            <w:tcW w:w="6861" w:type="dxa"/>
            <w:vAlign w:val="center"/>
          </w:tcPr>
          <w:p w:rsidR="00FC460B" w:rsidRPr="00FC460B" w:rsidRDefault="00FC460B" w:rsidP="00FC460B">
            <w:pPr>
              <w:pStyle w:val="Default"/>
              <w:spacing w:line="360" w:lineRule="auto"/>
              <w:jc w:val="center"/>
              <w:rPr>
                <w:rFonts w:ascii="黑体" w:eastAsia="黑体" w:hAnsi="黑体" w:cstheme="minorBidi"/>
                <w:color w:val="auto"/>
                <w:sz w:val="22"/>
                <w:szCs w:val="22"/>
                <w:lang w:eastAsia="zh-CN"/>
              </w:rPr>
            </w:pPr>
            <w:r w:rsidRPr="00FC460B">
              <w:rPr>
                <w:rFonts w:ascii="黑体" w:eastAsia="黑体" w:hAnsi="黑体" w:cstheme="minorBidi" w:hint="eastAsia"/>
                <w:color w:val="auto"/>
                <w:sz w:val="22"/>
                <w:szCs w:val="22"/>
                <w:lang w:eastAsia="zh-CN"/>
              </w:rPr>
              <w:t>激光器使用寿命≥40000小时</w:t>
            </w:r>
          </w:p>
        </w:tc>
      </w:tr>
    </w:tbl>
    <w:p w:rsidR="00D81C88" w:rsidRDefault="00D81C88" w:rsidP="00D81C88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 xml:space="preserve">        2</w:t>
      </w:r>
      <w:r w:rsidRPr="005056B4">
        <w:rPr>
          <w:b/>
          <w:sz w:val="24"/>
          <w:szCs w:val="24"/>
          <w:lang w:eastAsia="zh-CN"/>
        </w:rPr>
        <w:t>.</w:t>
      </w:r>
      <w:r>
        <w:rPr>
          <w:rFonts w:hint="eastAsia"/>
          <w:b/>
          <w:sz w:val="24"/>
          <w:szCs w:val="24"/>
          <w:lang w:eastAsia="zh-CN"/>
        </w:rPr>
        <w:t>2</w:t>
      </w:r>
      <w:r w:rsidRPr="005056B4">
        <w:rPr>
          <w:b/>
          <w:sz w:val="24"/>
          <w:szCs w:val="24"/>
          <w:lang w:eastAsia="zh-CN"/>
        </w:rPr>
        <w:t xml:space="preserve"> </w:t>
      </w:r>
      <w:r>
        <w:rPr>
          <w:rFonts w:hint="eastAsia"/>
          <w:b/>
          <w:sz w:val="24"/>
          <w:szCs w:val="24"/>
          <w:lang w:eastAsia="zh-CN"/>
        </w:rPr>
        <w:t>标记效果</w:t>
      </w:r>
      <w:r>
        <w:rPr>
          <w:rFonts w:hint="eastAsia"/>
          <w:b/>
          <w:sz w:val="24"/>
          <w:szCs w:val="24"/>
          <w:lang w:eastAsia="zh-CN"/>
        </w:rPr>
        <w:t xml:space="preserve"> </w:t>
      </w:r>
    </w:p>
    <w:p w:rsidR="007E3BE0" w:rsidRDefault="007E3BE0" w:rsidP="007E3BE0">
      <w:pPr>
        <w:spacing w:line="360" w:lineRule="auto"/>
        <w:ind w:leftChars="65" w:left="709" w:hangingChars="236" w:hanging="566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              </w:t>
      </w:r>
      <w:r w:rsidR="00081398" w:rsidRPr="00081398">
        <w:rPr>
          <w:rFonts w:hint="eastAsia"/>
          <w:sz w:val="24"/>
          <w:szCs w:val="24"/>
          <w:lang w:eastAsia="zh-CN"/>
        </w:rPr>
        <w:t>要求产品表面可以标刻出光滑凹坑，对光可目视清晰识别标记内容</w:t>
      </w:r>
      <w:r>
        <w:rPr>
          <w:rFonts w:hint="eastAsia"/>
          <w:sz w:val="24"/>
          <w:szCs w:val="24"/>
          <w:lang w:eastAsia="zh-CN"/>
        </w:rPr>
        <w:t>，各产品标记效果详见下图。</w:t>
      </w:r>
    </w:p>
    <w:p w:rsidR="00081398" w:rsidRDefault="00DE2754" w:rsidP="00081398">
      <w:pPr>
        <w:spacing w:line="36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rect id="_x0000_s1069" style="position:absolute;left:0;text-align:left;margin-left:200.9pt;margin-top:46.9pt;width:127.3pt;height:53.55pt;z-index:251653632" filled="f" strokecolor="red" strokeweight="1.5pt"/>
        </w:pict>
      </w:r>
      <w:r w:rsidR="00081398">
        <w:rPr>
          <w:rFonts w:hint="eastAsia"/>
          <w:noProof/>
          <w:sz w:val="24"/>
          <w:szCs w:val="24"/>
          <w:lang w:eastAsia="zh-CN"/>
        </w:rPr>
        <w:drawing>
          <wp:inline distT="0" distB="0" distL="0" distR="0">
            <wp:extent cx="4400550" cy="2382463"/>
            <wp:effectExtent l="19050" t="0" r="0" b="0"/>
            <wp:docPr id="29" name="图片 28" descr="新建位图图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位图图像.bmp"/>
                    <pic:cNvPicPr/>
                  </pic:nvPicPr>
                  <pic:blipFill>
                    <a:blip r:embed="rId18" cstate="print"/>
                    <a:srcRect l="11844" t="14141" r="846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38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98" w:rsidRDefault="00DE2754" w:rsidP="00081398">
      <w:pPr>
        <w:spacing w:line="36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rect id="_x0000_s1070" style="position:absolute;left:0;text-align:left;margin-left:159.45pt;margin-top:77.25pt;width:183.75pt;height:63.35pt;z-index:251654656" filled="f" strokecolor="red" strokeweight="1.5pt"/>
        </w:pict>
      </w:r>
      <w:r w:rsidR="00081398" w:rsidRPr="00081398">
        <w:rPr>
          <w:noProof/>
          <w:sz w:val="24"/>
          <w:szCs w:val="24"/>
          <w:lang w:eastAsia="zh-CN"/>
        </w:rPr>
        <w:drawing>
          <wp:inline distT="0" distB="0" distL="0" distR="0">
            <wp:extent cx="4448175" cy="2309053"/>
            <wp:effectExtent l="19050" t="0" r="9525" b="0"/>
            <wp:docPr id="30" name="图片 20" descr="a19fb59afddb1c17e4026ced6428e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a19fb59afddb1c17e4026ced6428e56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4236" t="36615" r="8507" b="3219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0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98" w:rsidRDefault="00DE2754" w:rsidP="00081398">
      <w:pPr>
        <w:spacing w:line="360" w:lineRule="auto"/>
        <w:jc w:val="center"/>
        <w:rPr>
          <w:sz w:val="24"/>
          <w:szCs w:val="24"/>
          <w:lang w:eastAsia="zh-CN"/>
        </w:rPr>
      </w:pPr>
      <w:r>
        <w:rPr>
          <w:b/>
          <w:noProof/>
          <w:sz w:val="24"/>
          <w:szCs w:val="24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69.25pt;margin-top:-225.95pt;width:65.65pt;height:22.2pt;z-index:251660800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轻卡气阀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zh-CN"/>
        </w:rPr>
        <w:pict>
          <v:shape id="_x0000_s1080" type="#_x0000_t202" style="position:absolute;left:0;text-align:left;margin-left:68.85pt;margin-top:-35.9pt;width:65.65pt;height:22.2pt;z-index:251661824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VDC</w:t>
                  </w:r>
                  <w:r>
                    <w:rPr>
                      <w:rFonts w:hint="eastAsia"/>
                      <w:lang w:eastAsia="zh-CN"/>
                    </w:rPr>
                    <w:t>气阀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zh-CN"/>
        </w:rPr>
        <w:pict>
          <v:shape id="_x0000_s1079" type="#_x0000_t202" style="position:absolute;left:0;text-align:left;margin-left:68.45pt;margin-top:169.95pt;width:65.65pt;height:22.2pt;z-index:251662848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高调机构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/>
        </w:rPr>
        <w:pict>
          <v:rect id="_x0000_s1071" style="position:absolute;left:0;text-align:left;margin-left:254.5pt;margin-top:60.9pt;width:43.2pt;height:104.25pt;z-index:251655680" filled="f" strokecolor="red" strokeweight="1.5pt"/>
        </w:pict>
      </w:r>
      <w:r w:rsidR="00081398" w:rsidRPr="00081398">
        <w:rPr>
          <w:noProof/>
          <w:sz w:val="24"/>
          <w:szCs w:val="24"/>
          <w:lang w:eastAsia="zh-CN"/>
        </w:rPr>
        <w:drawing>
          <wp:inline distT="0" distB="0" distL="0" distR="0">
            <wp:extent cx="4429125" cy="2495550"/>
            <wp:effectExtent l="19050" t="0" r="9525" b="0"/>
            <wp:docPr id="32" name="图片 24" descr="ff2ee81223a9c2ddb0fdfa791e4a9c1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ff2ee81223a9c2ddb0fdfa791e4a9c1d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21308" t="16143" r="24032" b="1889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98" w:rsidRDefault="00081398" w:rsidP="00D81C88">
      <w:pPr>
        <w:spacing w:line="360" w:lineRule="auto"/>
        <w:rPr>
          <w:sz w:val="24"/>
          <w:szCs w:val="24"/>
          <w:lang w:eastAsia="zh-CN"/>
        </w:rPr>
      </w:pPr>
    </w:p>
    <w:p w:rsidR="00081398" w:rsidRDefault="00081398" w:rsidP="00D81C88">
      <w:pPr>
        <w:spacing w:line="360" w:lineRule="auto"/>
        <w:rPr>
          <w:b/>
          <w:sz w:val="24"/>
          <w:szCs w:val="24"/>
          <w:lang w:eastAsia="zh-CN"/>
        </w:rPr>
      </w:pPr>
    </w:p>
    <w:p w:rsidR="00D35790" w:rsidRDefault="00DE2754" w:rsidP="000764F8">
      <w:pPr>
        <w:spacing w:line="360" w:lineRule="auto"/>
        <w:jc w:val="center"/>
        <w:rPr>
          <w:b/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rect id="_x0000_s1072" style="position:absolute;left:0;text-align:left;margin-left:184.8pt;margin-top:63.05pt;width:160.1pt;height:54.7pt;z-index:251656704" filled="f" strokecolor="red" strokeweight="1.5pt"/>
        </w:pict>
      </w:r>
      <w:r w:rsidR="00081398">
        <w:rPr>
          <w:noProof/>
          <w:lang w:eastAsia="zh-CN"/>
        </w:rPr>
        <w:drawing>
          <wp:inline distT="0" distB="0" distL="0" distR="0">
            <wp:extent cx="4676775" cy="2447925"/>
            <wp:effectExtent l="19050" t="0" r="9525" b="0"/>
            <wp:docPr id="21" name="图片 21" descr="0569a976d87f31d55ba4951de1b3ed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569a976d87f31d55ba4951de1b3ed3b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22860" b="3145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F8" w:rsidRDefault="00DE2754" w:rsidP="000764F8">
      <w:pPr>
        <w:spacing w:line="360" w:lineRule="auto"/>
        <w:jc w:val="center"/>
        <w:rPr>
          <w:b/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rect id="_x0000_s1074" style="position:absolute;left:0;text-align:left;margin-left:323.85pt;margin-top:284pt;width:37.4pt;height:77.75pt;z-index:251658752" filled="f" strokecolor="red" strokeweight="1.5pt"/>
        </w:pict>
      </w:r>
      <w:r>
        <w:rPr>
          <w:noProof/>
          <w:sz w:val="24"/>
          <w:szCs w:val="24"/>
          <w:lang w:eastAsia="zh-CN"/>
        </w:rPr>
        <w:pict>
          <v:rect id="_x0000_s1073" style="position:absolute;left:0;text-align:left;margin-left:235.35pt;margin-top:46.7pt;width:37.4pt;height:77.75pt;z-index:251657728" filled="f" strokecolor="red" strokeweight="1.5pt"/>
        </w:pict>
      </w:r>
      <w:r w:rsidR="00081398">
        <w:rPr>
          <w:noProof/>
          <w:lang w:eastAsia="zh-CN"/>
        </w:rPr>
        <w:drawing>
          <wp:inline distT="0" distB="0" distL="0" distR="0">
            <wp:extent cx="4676775" cy="2857500"/>
            <wp:effectExtent l="19050" t="0" r="9525" b="0"/>
            <wp:docPr id="11" name="图片 22" descr="3786057b51090855cc52c712d5c37da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3786057b51090855cc52c712d5c37da5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10944" r="11916" b="963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88" w:rsidRDefault="00DE2754" w:rsidP="000764F8">
      <w:pPr>
        <w:spacing w:line="360" w:lineRule="auto"/>
        <w:jc w:val="center"/>
        <w:rPr>
          <w:b/>
          <w:sz w:val="24"/>
          <w:szCs w:val="24"/>
          <w:lang w:eastAsia="zh-CN"/>
        </w:rPr>
      </w:pPr>
      <w:r>
        <w:rPr>
          <w:b/>
          <w:noProof/>
          <w:sz w:val="24"/>
          <w:szCs w:val="24"/>
          <w:lang w:eastAsia="zh-CN"/>
        </w:rPr>
        <w:pict>
          <v:shape id="_x0000_s1077" type="#_x0000_t202" style="position:absolute;left:0;text-align:left;margin-left:60.25pt;margin-top:-266.85pt;width:65.65pt;height:22.2pt;z-index:251663872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2.0</w:t>
                  </w:r>
                  <w:r>
                    <w:rPr>
                      <w:rFonts w:hint="eastAsia"/>
                      <w:lang w:eastAsia="zh-CN"/>
                    </w:rPr>
                    <w:t>小气囊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zh-CN"/>
        </w:rPr>
        <w:pict>
          <v:shape id="_x0000_s1076" type="#_x0000_t202" style="position:absolute;left:0;text-align:left;margin-left:59.85pt;margin-top:-34.15pt;width:65.65pt;height:22.2pt;z-index:251664896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3.0</w:t>
                  </w:r>
                  <w:r>
                    <w:rPr>
                      <w:rFonts w:hint="eastAsia"/>
                      <w:lang w:eastAsia="zh-CN"/>
                    </w:rPr>
                    <w:t>气囊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zh-CN"/>
        </w:rPr>
        <w:pict>
          <v:shape id="_x0000_s1075" type="#_x0000_t202" style="position:absolute;left:0;text-align:left;margin-left:59.85pt;margin-top:183.85pt;width:65.65pt;height:22.2pt;z-index:251659776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轻卡气囊</w:t>
                  </w:r>
                </w:p>
              </w:txbxContent>
            </v:textbox>
          </v:shape>
        </w:pict>
      </w:r>
      <w:r w:rsidR="00081398">
        <w:rPr>
          <w:noProof/>
          <w:lang w:eastAsia="zh-CN"/>
        </w:rPr>
        <w:drawing>
          <wp:inline distT="0" distB="0" distL="0" distR="0">
            <wp:extent cx="4659586" cy="2667000"/>
            <wp:effectExtent l="19050" t="0" r="7664" b="0"/>
            <wp:docPr id="23" name="图片 23" descr="d46d6736eebd7b280fc6544bcf6cb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d46d6736eebd7b280fc6544bcf6cba5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r="18159" b="12121"/>
                    <a:stretch>
                      <a:fillRect/>
                    </a:stretch>
                  </pic:blipFill>
                  <pic:spPr>
                    <a:xfrm>
                      <a:off x="0" y="0"/>
                      <a:ext cx="465958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75D" w:rsidRDefault="000E575D" w:rsidP="006D21DD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  <w:lang w:eastAsia="zh-CN"/>
        </w:rPr>
      </w:pPr>
    </w:p>
    <w:p w:rsidR="006E4F27" w:rsidRPr="005056B4" w:rsidRDefault="007B0101" w:rsidP="005056B4">
      <w:pPr>
        <w:spacing w:line="360" w:lineRule="auto"/>
        <w:rPr>
          <w:b/>
          <w:sz w:val="36"/>
          <w:szCs w:val="36"/>
          <w:lang w:eastAsia="zh-CN"/>
        </w:rPr>
      </w:pPr>
      <w:r w:rsidRPr="005056B4">
        <w:rPr>
          <w:b/>
          <w:sz w:val="36"/>
          <w:szCs w:val="36"/>
          <w:lang w:eastAsia="zh-CN"/>
        </w:rPr>
        <w:t xml:space="preserve">3.0  </w:t>
      </w:r>
      <w:r w:rsidRPr="005056B4">
        <w:rPr>
          <w:b/>
          <w:sz w:val="36"/>
          <w:szCs w:val="36"/>
          <w:lang w:eastAsia="zh-CN"/>
        </w:rPr>
        <w:t>验收要求</w:t>
      </w:r>
    </w:p>
    <w:p w:rsidR="006E4F27" w:rsidRPr="005056B4" w:rsidRDefault="007B0101" w:rsidP="00063413">
      <w:pPr>
        <w:spacing w:line="360" w:lineRule="auto"/>
        <w:ind w:leftChars="200" w:left="440"/>
        <w:rPr>
          <w:lang w:eastAsia="zh-CN"/>
        </w:rPr>
      </w:pPr>
      <w:r w:rsidRPr="005056B4">
        <w:rPr>
          <w:lang w:eastAsia="zh-CN"/>
        </w:rPr>
        <w:t>验收时间：</w:t>
      </w:r>
      <w:r w:rsidR="00C91334">
        <w:rPr>
          <w:rFonts w:hint="eastAsia"/>
          <w:lang w:eastAsia="zh-CN"/>
        </w:rPr>
        <w:t>设备出厂前在乙方工厂预验收，</w:t>
      </w:r>
      <w:r w:rsidR="006520F6">
        <w:rPr>
          <w:rFonts w:hint="eastAsia"/>
          <w:lang w:eastAsia="zh-CN"/>
        </w:rPr>
        <w:t>设备</w:t>
      </w:r>
      <w:r w:rsidR="0044646C" w:rsidRPr="005056B4">
        <w:rPr>
          <w:lang w:eastAsia="zh-CN"/>
        </w:rPr>
        <w:t>到</w:t>
      </w:r>
      <w:r w:rsidR="00C91334">
        <w:rPr>
          <w:rFonts w:hint="eastAsia"/>
          <w:lang w:eastAsia="zh-CN"/>
        </w:rPr>
        <w:t>甲方工厂后</w:t>
      </w:r>
      <w:r w:rsidR="0044646C" w:rsidRPr="005056B4">
        <w:rPr>
          <w:rFonts w:hint="eastAsia"/>
          <w:lang w:eastAsia="zh-CN"/>
        </w:rPr>
        <w:t>5</w:t>
      </w:r>
      <w:r w:rsidR="0044646C" w:rsidRPr="005056B4">
        <w:rPr>
          <w:rFonts w:hint="eastAsia"/>
          <w:lang w:eastAsia="zh-CN"/>
        </w:rPr>
        <w:t>天内</w:t>
      </w:r>
      <w:r w:rsidR="00C91334">
        <w:rPr>
          <w:rFonts w:hint="eastAsia"/>
          <w:lang w:eastAsia="zh-CN"/>
        </w:rPr>
        <w:t>完成正式验收</w:t>
      </w:r>
      <w:r w:rsidRPr="005056B4">
        <w:rPr>
          <w:lang w:eastAsia="zh-CN"/>
        </w:rPr>
        <w:t>。</w:t>
      </w:r>
    </w:p>
    <w:p w:rsidR="0044646C" w:rsidRPr="005056B4" w:rsidRDefault="0044646C" w:rsidP="00063413">
      <w:pPr>
        <w:spacing w:line="360" w:lineRule="auto"/>
        <w:ind w:leftChars="200" w:left="440"/>
        <w:rPr>
          <w:lang w:eastAsia="zh-CN"/>
        </w:rPr>
      </w:pPr>
      <w:r w:rsidRPr="005056B4">
        <w:rPr>
          <w:lang w:eastAsia="zh-CN"/>
        </w:rPr>
        <w:t>验收地点：</w:t>
      </w:r>
      <w:r w:rsidR="00C91334">
        <w:rPr>
          <w:rFonts w:hint="eastAsia"/>
          <w:lang w:eastAsia="zh-CN"/>
        </w:rPr>
        <w:t>预验收在乙方工厂内，正式验收在</w:t>
      </w:r>
      <w:r w:rsidRPr="005056B4">
        <w:rPr>
          <w:lang w:eastAsia="zh-CN"/>
        </w:rPr>
        <w:t>甲方</w:t>
      </w:r>
      <w:r w:rsidRPr="005056B4">
        <w:rPr>
          <w:rFonts w:hint="eastAsia"/>
          <w:lang w:eastAsia="zh-CN"/>
        </w:rPr>
        <w:t>生产车间现场</w:t>
      </w:r>
      <w:r w:rsidRPr="005056B4">
        <w:rPr>
          <w:lang w:eastAsia="zh-CN"/>
        </w:rPr>
        <w:t>。</w:t>
      </w:r>
    </w:p>
    <w:p w:rsidR="00FE5C55" w:rsidRPr="005056B4" w:rsidRDefault="00063413" w:rsidP="00063413">
      <w:pPr>
        <w:spacing w:line="360" w:lineRule="auto"/>
        <w:ind w:leftChars="100" w:left="220"/>
        <w:rPr>
          <w:lang w:eastAsia="zh-CN"/>
        </w:rPr>
      </w:pPr>
      <w:r>
        <w:rPr>
          <w:rFonts w:hint="eastAsia"/>
          <w:lang w:eastAsia="zh-CN"/>
        </w:rPr>
        <w:t xml:space="preserve">     </w:t>
      </w:r>
      <w:r w:rsidR="0044646C" w:rsidRPr="005056B4">
        <w:rPr>
          <w:lang w:eastAsia="zh-CN"/>
        </w:rPr>
        <w:t>验收标准：</w:t>
      </w:r>
      <w:r w:rsidR="006520F6">
        <w:rPr>
          <w:rFonts w:hint="eastAsia"/>
          <w:lang w:eastAsia="zh-CN"/>
        </w:rPr>
        <w:t>设备</w:t>
      </w:r>
      <w:r w:rsidR="0044646C" w:rsidRPr="005056B4">
        <w:rPr>
          <w:lang w:eastAsia="zh-CN"/>
        </w:rPr>
        <w:t>结构和外观的验收</w:t>
      </w:r>
      <w:r w:rsidR="00D83A15">
        <w:rPr>
          <w:rFonts w:hint="eastAsia"/>
          <w:lang w:eastAsia="zh-CN"/>
        </w:rPr>
        <w:t>，</w:t>
      </w:r>
      <w:r w:rsidR="0044646C" w:rsidRPr="005056B4">
        <w:rPr>
          <w:lang w:eastAsia="zh-CN"/>
        </w:rPr>
        <w:t>供货范围的相符性</w:t>
      </w:r>
      <w:r w:rsidR="00D83A15">
        <w:rPr>
          <w:rFonts w:hint="eastAsia"/>
          <w:lang w:eastAsia="zh-CN"/>
        </w:rPr>
        <w:t>，</w:t>
      </w:r>
      <w:r w:rsidR="00C91334">
        <w:rPr>
          <w:lang w:eastAsia="zh-CN"/>
        </w:rPr>
        <w:t>使用</w:t>
      </w:r>
      <w:r w:rsidR="001574C5" w:rsidRPr="005056B4">
        <w:rPr>
          <w:lang w:eastAsia="zh-CN"/>
        </w:rPr>
        <w:t>样件进行确认</w:t>
      </w:r>
      <w:r w:rsidR="001574C5" w:rsidRPr="005056B4">
        <w:rPr>
          <w:rFonts w:hint="eastAsia"/>
          <w:lang w:eastAsia="zh-CN"/>
        </w:rPr>
        <w:t>。</w:t>
      </w:r>
      <w:r w:rsidR="001574C5" w:rsidRPr="005056B4">
        <w:rPr>
          <w:lang w:eastAsia="zh-CN"/>
        </w:rPr>
        <w:t xml:space="preserve"> </w:t>
      </w:r>
    </w:p>
    <w:p w:rsidR="006520F6" w:rsidRDefault="00063413" w:rsidP="005056B4">
      <w:pPr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       </w:t>
      </w:r>
      <w:r>
        <w:rPr>
          <w:rFonts w:hint="eastAsia"/>
          <w:lang w:eastAsia="zh-CN"/>
        </w:rPr>
        <w:t>随机附件：</w:t>
      </w:r>
      <w:r w:rsidR="00C91334">
        <w:rPr>
          <w:rFonts w:hint="eastAsia"/>
          <w:lang w:eastAsia="zh-CN"/>
        </w:rPr>
        <w:t>产品</w:t>
      </w:r>
      <w:r w:rsidR="006520F6">
        <w:rPr>
          <w:rFonts w:hint="eastAsia"/>
          <w:lang w:eastAsia="zh-CN"/>
        </w:rPr>
        <w:t>合格证</w:t>
      </w:r>
      <w:r w:rsidR="006520F6" w:rsidRPr="005056B4">
        <w:rPr>
          <w:rFonts w:hint="eastAsia"/>
          <w:lang w:eastAsia="zh-CN"/>
        </w:rPr>
        <w:t>1</w:t>
      </w:r>
      <w:r w:rsidR="006520F6" w:rsidRPr="005056B4">
        <w:rPr>
          <w:rFonts w:hint="eastAsia"/>
          <w:lang w:eastAsia="zh-CN"/>
        </w:rPr>
        <w:t>份；</w:t>
      </w:r>
    </w:p>
    <w:p w:rsidR="0044646C" w:rsidRDefault="006520F6" w:rsidP="005056B4">
      <w:pPr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</w:t>
      </w:r>
      <w:r w:rsidR="00C91334">
        <w:rPr>
          <w:rFonts w:hint="eastAsia"/>
          <w:lang w:eastAsia="zh-CN"/>
        </w:rPr>
        <w:t>产品</w:t>
      </w:r>
      <w:r w:rsidR="005A3953" w:rsidRPr="005056B4">
        <w:rPr>
          <w:rFonts w:hint="eastAsia"/>
          <w:lang w:eastAsia="zh-CN"/>
        </w:rPr>
        <w:t>规格清单</w:t>
      </w:r>
      <w:r w:rsidR="005A3953" w:rsidRPr="005056B4">
        <w:rPr>
          <w:rFonts w:hint="eastAsia"/>
          <w:lang w:eastAsia="zh-CN"/>
        </w:rPr>
        <w:t>1</w:t>
      </w:r>
      <w:r w:rsidR="005A3953" w:rsidRPr="005056B4">
        <w:rPr>
          <w:rFonts w:hint="eastAsia"/>
          <w:lang w:eastAsia="zh-CN"/>
        </w:rPr>
        <w:t>份；</w:t>
      </w:r>
    </w:p>
    <w:p w:rsidR="00C91334" w:rsidRDefault="001D3C57" w:rsidP="005056B4">
      <w:pPr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</w:t>
      </w:r>
      <w:r w:rsidR="00C91334">
        <w:rPr>
          <w:rFonts w:hint="eastAsia"/>
          <w:lang w:eastAsia="zh-CN"/>
        </w:rPr>
        <w:t>使用说明书</w:t>
      </w:r>
      <w:r w:rsidR="00C91334">
        <w:rPr>
          <w:rFonts w:hint="eastAsia"/>
          <w:lang w:eastAsia="zh-CN"/>
        </w:rPr>
        <w:t>1</w:t>
      </w:r>
      <w:r w:rsidR="00C91334">
        <w:rPr>
          <w:rFonts w:hint="eastAsia"/>
          <w:lang w:eastAsia="zh-CN"/>
        </w:rPr>
        <w:t>份；</w:t>
      </w:r>
    </w:p>
    <w:p w:rsidR="005325D7" w:rsidRPr="00F67A93" w:rsidRDefault="00C91334" w:rsidP="004D5BEF">
      <w:pPr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</w:t>
      </w:r>
      <w:r w:rsidR="006520F6">
        <w:rPr>
          <w:rFonts w:hint="eastAsia"/>
          <w:lang w:eastAsia="zh-CN"/>
        </w:rPr>
        <w:t>维护保养说明</w:t>
      </w:r>
      <w:r w:rsidR="001D3C57" w:rsidRPr="005056B4">
        <w:rPr>
          <w:rFonts w:hint="eastAsia"/>
          <w:lang w:eastAsia="zh-CN"/>
        </w:rPr>
        <w:t>1</w:t>
      </w:r>
      <w:r w:rsidR="001D3C57" w:rsidRPr="005056B4">
        <w:rPr>
          <w:rFonts w:hint="eastAsia"/>
          <w:lang w:eastAsia="zh-CN"/>
        </w:rPr>
        <w:t>份；</w:t>
      </w:r>
    </w:p>
    <w:p w:rsidR="00F91827" w:rsidRDefault="00F91827" w:rsidP="004D5BEF">
      <w:pPr>
        <w:spacing w:line="360" w:lineRule="auto"/>
        <w:rPr>
          <w:b/>
          <w:sz w:val="36"/>
          <w:szCs w:val="36"/>
          <w:lang w:eastAsia="zh-CN"/>
        </w:rPr>
      </w:pPr>
    </w:p>
    <w:p w:rsidR="004D5BEF" w:rsidRDefault="0037092C" w:rsidP="004D5BEF">
      <w:pPr>
        <w:spacing w:line="360" w:lineRule="auto"/>
        <w:rPr>
          <w:b/>
          <w:sz w:val="36"/>
          <w:szCs w:val="36"/>
          <w:lang w:eastAsia="zh-CN"/>
        </w:rPr>
      </w:pPr>
      <w:r w:rsidRPr="005056B4">
        <w:rPr>
          <w:b/>
          <w:sz w:val="36"/>
          <w:szCs w:val="36"/>
          <w:lang w:eastAsia="zh-CN"/>
        </w:rPr>
        <w:t xml:space="preserve">4.0  </w:t>
      </w:r>
      <w:r w:rsidRPr="005056B4">
        <w:rPr>
          <w:b/>
          <w:sz w:val="36"/>
          <w:szCs w:val="36"/>
          <w:lang w:eastAsia="zh-CN"/>
        </w:rPr>
        <w:t>服务与培训要求</w:t>
      </w:r>
    </w:p>
    <w:p w:rsidR="004D5BEF" w:rsidRDefault="004D5BEF" w:rsidP="004D5BEF">
      <w:pPr>
        <w:spacing w:line="360" w:lineRule="auto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 xml:space="preserve">    </w:t>
      </w:r>
      <w:r>
        <w:rPr>
          <w:rFonts w:asciiTheme="minorEastAsia" w:hAnsiTheme="minorEastAsia" w:hint="eastAsia"/>
          <w:lang w:eastAsia="zh-CN"/>
        </w:rPr>
        <w:t>●</w:t>
      </w:r>
      <w:r>
        <w:rPr>
          <w:rFonts w:hint="eastAsia"/>
          <w:lang w:eastAsia="zh-CN"/>
        </w:rPr>
        <w:t xml:space="preserve">  </w:t>
      </w:r>
      <w:r w:rsidR="0037092C" w:rsidRPr="005056B4">
        <w:rPr>
          <w:lang w:eastAsia="zh-CN"/>
        </w:rPr>
        <w:t>供应商必须</w:t>
      </w:r>
      <w:r w:rsidR="006520F6">
        <w:rPr>
          <w:rFonts w:hint="eastAsia"/>
          <w:lang w:eastAsia="zh-CN"/>
        </w:rPr>
        <w:t>按照甲方提供样件进行选型或提供设计方案</w:t>
      </w:r>
      <w:r w:rsidR="0037092C" w:rsidRPr="005056B4">
        <w:rPr>
          <w:rFonts w:hint="eastAsia"/>
          <w:lang w:eastAsia="zh-CN"/>
        </w:rPr>
        <w:t>，</w:t>
      </w:r>
      <w:r w:rsidR="0037092C" w:rsidRPr="005056B4">
        <w:rPr>
          <w:lang w:eastAsia="zh-CN"/>
        </w:rPr>
        <w:t>并</w:t>
      </w:r>
      <w:r w:rsidR="0037092C" w:rsidRPr="005056B4">
        <w:rPr>
          <w:rFonts w:hint="eastAsia"/>
          <w:lang w:eastAsia="zh-CN"/>
        </w:rPr>
        <w:t>经</w:t>
      </w:r>
      <w:r w:rsidR="00A65EF5">
        <w:rPr>
          <w:rFonts w:hint="eastAsia"/>
          <w:lang w:eastAsia="zh-CN"/>
        </w:rPr>
        <w:t>甲方</w:t>
      </w:r>
      <w:r w:rsidR="0037092C" w:rsidRPr="00B65AD4">
        <w:rPr>
          <w:lang w:eastAsia="zh-CN"/>
        </w:rPr>
        <w:t>工程师</w:t>
      </w:r>
      <w:r w:rsidR="0037092C" w:rsidRPr="005056B4">
        <w:rPr>
          <w:lang w:eastAsia="zh-CN"/>
        </w:rPr>
        <w:t>确认后方可制造。</w:t>
      </w:r>
    </w:p>
    <w:p w:rsidR="000C51D3" w:rsidRDefault="004D5BEF" w:rsidP="000C51D3">
      <w:pPr>
        <w:spacing w:line="360" w:lineRule="auto"/>
        <w:rPr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 xml:space="preserve">    </w:t>
      </w:r>
      <w:r>
        <w:rPr>
          <w:rFonts w:asciiTheme="minorEastAsia" w:hAnsiTheme="minorEastAsia" w:hint="eastAsia"/>
          <w:lang w:eastAsia="zh-CN"/>
        </w:rPr>
        <w:t>●</w:t>
      </w:r>
      <w:r>
        <w:rPr>
          <w:rFonts w:hint="eastAsia"/>
          <w:lang w:eastAsia="zh-CN"/>
        </w:rPr>
        <w:t xml:space="preserve">  </w:t>
      </w:r>
      <w:r w:rsidR="0037092C" w:rsidRPr="005056B4">
        <w:rPr>
          <w:lang w:eastAsia="zh-CN"/>
        </w:rPr>
        <w:t>在制作过程中，若方案发生变化，请更新相关技术条款及资料，发生费用的通知相关领导。</w:t>
      </w:r>
    </w:p>
    <w:p w:rsidR="000C51D3" w:rsidRDefault="000C51D3" w:rsidP="000C51D3">
      <w:pPr>
        <w:spacing w:line="360" w:lineRule="auto"/>
        <w:rPr>
          <w:b/>
          <w:sz w:val="36"/>
          <w:szCs w:val="36"/>
          <w:lang w:eastAsia="zh-CN"/>
        </w:rPr>
      </w:pPr>
      <w:r>
        <w:rPr>
          <w:rFonts w:hint="eastAsia"/>
          <w:lang w:eastAsia="zh-CN"/>
        </w:rPr>
        <w:t xml:space="preserve">     </w:t>
      </w:r>
      <w:r>
        <w:rPr>
          <w:rFonts w:hint="eastAsia"/>
          <w:b/>
          <w:sz w:val="36"/>
          <w:szCs w:val="36"/>
          <w:lang w:eastAsia="zh-CN"/>
        </w:rPr>
        <w:t xml:space="preserve"> </w:t>
      </w:r>
      <w:r w:rsidR="004D5BEF">
        <w:rPr>
          <w:rFonts w:asciiTheme="minorEastAsia" w:hAnsiTheme="minorEastAsia" w:hint="eastAsia"/>
          <w:lang w:eastAsia="zh-CN"/>
        </w:rPr>
        <w:t>●</w:t>
      </w:r>
      <w:r w:rsidR="004D5BEF">
        <w:rPr>
          <w:rFonts w:hint="eastAsia"/>
          <w:lang w:eastAsia="zh-CN"/>
        </w:rPr>
        <w:t xml:space="preserve">  </w:t>
      </w:r>
      <w:r w:rsidR="006520F6">
        <w:rPr>
          <w:rFonts w:hint="eastAsia"/>
          <w:lang w:eastAsia="zh-CN"/>
        </w:rPr>
        <w:t>设备</w:t>
      </w:r>
      <w:r w:rsidR="0037092C" w:rsidRPr="005056B4">
        <w:rPr>
          <w:lang w:eastAsia="zh-CN"/>
        </w:rPr>
        <w:t>到</w:t>
      </w:r>
      <w:r w:rsidR="004D5BEF">
        <w:rPr>
          <w:rFonts w:hint="eastAsia"/>
          <w:lang w:eastAsia="zh-CN"/>
        </w:rPr>
        <w:t>厂后</w:t>
      </w:r>
      <w:r w:rsidR="0037092C" w:rsidRPr="005056B4">
        <w:rPr>
          <w:lang w:eastAsia="zh-CN"/>
        </w:rPr>
        <w:t>，须为相关人员提供培训服务</w:t>
      </w:r>
      <w:r w:rsidR="0037092C" w:rsidRPr="005056B4">
        <w:rPr>
          <w:lang w:eastAsia="zh-CN"/>
        </w:rPr>
        <w:t>,</w:t>
      </w:r>
      <w:r w:rsidR="0037092C" w:rsidRPr="005056B4">
        <w:rPr>
          <w:lang w:eastAsia="zh-CN"/>
        </w:rPr>
        <w:t>（包括：</w:t>
      </w:r>
      <w:r w:rsidR="006520F6">
        <w:rPr>
          <w:rFonts w:hint="eastAsia"/>
          <w:lang w:eastAsia="zh-CN"/>
        </w:rPr>
        <w:t>设备</w:t>
      </w:r>
      <w:r w:rsidR="0037092C" w:rsidRPr="005056B4">
        <w:rPr>
          <w:lang w:eastAsia="zh-CN"/>
        </w:rPr>
        <w:t>的操作</w:t>
      </w:r>
      <w:r w:rsidR="0037092C" w:rsidRPr="005056B4">
        <w:rPr>
          <w:rFonts w:hint="eastAsia"/>
          <w:lang w:eastAsia="zh-CN"/>
        </w:rPr>
        <w:t>、</w:t>
      </w:r>
      <w:r w:rsidR="0037092C" w:rsidRPr="005056B4">
        <w:rPr>
          <w:lang w:eastAsia="zh-CN"/>
        </w:rPr>
        <w:t>调试</w:t>
      </w:r>
      <w:r w:rsidR="0037092C" w:rsidRPr="005056B4">
        <w:rPr>
          <w:rFonts w:hint="eastAsia"/>
          <w:lang w:eastAsia="zh-CN"/>
        </w:rPr>
        <w:t>及维护</w:t>
      </w:r>
      <w:r w:rsidR="0037092C" w:rsidRPr="005056B4">
        <w:rPr>
          <w:lang w:eastAsia="zh-CN"/>
        </w:rPr>
        <w:t>保养）</w:t>
      </w:r>
      <w:r w:rsidR="0037092C" w:rsidRPr="005056B4">
        <w:rPr>
          <w:rFonts w:hint="eastAsia"/>
          <w:lang w:eastAsia="zh-CN"/>
        </w:rPr>
        <w:t>。</w:t>
      </w:r>
    </w:p>
    <w:p w:rsidR="000C51D3" w:rsidRDefault="000C51D3" w:rsidP="000C51D3">
      <w:pPr>
        <w:spacing w:line="360" w:lineRule="auto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 xml:space="preserve">    </w:t>
      </w:r>
      <w:r w:rsidR="004D5BEF">
        <w:rPr>
          <w:rFonts w:asciiTheme="minorEastAsia" w:hAnsiTheme="minorEastAsia" w:hint="eastAsia"/>
          <w:lang w:eastAsia="zh-CN"/>
        </w:rPr>
        <w:t xml:space="preserve">● </w:t>
      </w:r>
      <w:r w:rsidR="006520F6">
        <w:rPr>
          <w:rFonts w:hint="eastAsia"/>
          <w:lang w:eastAsia="zh-CN"/>
        </w:rPr>
        <w:t>设备</w:t>
      </w:r>
      <w:r w:rsidR="0037092C" w:rsidRPr="005056B4">
        <w:rPr>
          <w:lang w:eastAsia="zh-CN"/>
        </w:rPr>
        <w:t>到</w:t>
      </w:r>
      <w:r w:rsidR="004D5BEF">
        <w:rPr>
          <w:rFonts w:hint="eastAsia"/>
          <w:lang w:eastAsia="zh-CN"/>
        </w:rPr>
        <w:t>厂</w:t>
      </w:r>
      <w:r w:rsidR="0037092C" w:rsidRPr="005056B4">
        <w:rPr>
          <w:lang w:eastAsia="zh-CN"/>
        </w:rPr>
        <w:t>后，供应商对调试过程进行全程支持</w:t>
      </w:r>
      <w:r w:rsidR="0037092C" w:rsidRPr="005056B4">
        <w:rPr>
          <w:rFonts w:hint="eastAsia"/>
          <w:lang w:eastAsia="zh-CN"/>
        </w:rPr>
        <w:t>，</w:t>
      </w:r>
      <w:r w:rsidR="0037092C" w:rsidRPr="005056B4">
        <w:rPr>
          <w:lang w:eastAsia="zh-CN"/>
        </w:rPr>
        <w:t>直到调试出认可的合格</w:t>
      </w:r>
      <w:r w:rsidR="006520F6">
        <w:rPr>
          <w:rFonts w:hint="eastAsia"/>
          <w:lang w:eastAsia="zh-CN"/>
        </w:rPr>
        <w:t>设备</w:t>
      </w:r>
      <w:r w:rsidR="0037092C" w:rsidRPr="005056B4">
        <w:rPr>
          <w:lang w:eastAsia="zh-CN"/>
        </w:rPr>
        <w:t>。</w:t>
      </w:r>
    </w:p>
    <w:p w:rsidR="000C51D3" w:rsidRDefault="000C51D3" w:rsidP="000C51D3">
      <w:pPr>
        <w:spacing w:line="360" w:lineRule="auto"/>
        <w:rPr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 xml:space="preserve">    </w:t>
      </w:r>
      <w:r w:rsidR="004D5BEF">
        <w:rPr>
          <w:rFonts w:asciiTheme="minorEastAsia" w:hAnsiTheme="minorEastAsia" w:hint="eastAsia"/>
          <w:lang w:eastAsia="zh-CN"/>
        </w:rPr>
        <w:t xml:space="preserve">● </w:t>
      </w:r>
      <w:r w:rsidR="006520F6">
        <w:rPr>
          <w:lang w:eastAsia="zh-CN"/>
        </w:rPr>
        <w:t>设备</w:t>
      </w:r>
      <w:r w:rsidR="0037092C" w:rsidRPr="005056B4">
        <w:rPr>
          <w:lang w:eastAsia="zh-CN"/>
        </w:rPr>
        <w:t>自终验收之日起质</w:t>
      </w:r>
      <w:r w:rsidR="004D5BEF">
        <w:rPr>
          <w:lang w:eastAsia="zh-CN"/>
        </w:rPr>
        <w:t>保</w:t>
      </w:r>
      <w:r w:rsidR="0037092C" w:rsidRPr="005056B4">
        <w:rPr>
          <w:lang w:eastAsia="zh-CN"/>
        </w:rPr>
        <w:t>期</w:t>
      </w:r>
      <w:r w:rsidR="00F67A93">
        <w:rPr>
          <w:rFonts w:hint="eastAsia"/>
          <w:lang w:eastAsia="zh-CN"/>
        </w:rPr>
        <w:t>两</w:t>
      </w:r>
      <w:r w:rsidR="0037092C" w:rsidRPr="005056B4">
        <w:rPr>
          <w:lang w:eastAsia="zh-CN"/>
        </w:rPr>
        <w:t>年，在此期间发生质量问题，制造</w:t>
      </w:r>
      <w:r w:rsidR="000D7093">
        <w:rPr>
          <w:lang w:eastAsia="zh-CN"/>
        </w:rPr>
        <w:t>方</w:t>
      </w:r>
      <w:r w:rsidR="0037092C" w:rsidRPr="005056B4">
        <w:rPr>
          <w:lang w:eastAsia="zh-CN"/>
        </w:rPr>
        <w:t>须在</w:t>
      </w:r>
      <w:r w:rsidR="0037092C" w:rsidRPr="005056B4">
        <w:rPr>
          <w:lang w:eastAsia="zh-CN"/>
        </w:rPr>
        <w:t>24</w:t>
      </w:r>
      <w:r w:rsidR="0037092C" w:rsidRPr="005056B4">
        <w:rPr>
          <w:lang w:eastAsia="zh-CN"/>
        </w:rPr>
        <w:t>小时内</w:t>
      </w:r>
      <w:r w:rsidR="000D7093">
        <w:rPr>
          <w:rFonts w:hint="eastAsia"/>
          <w:lang w:eastAsia="zh-CN"/>
        </w:rPr>
        <w:t>解决。</w:t>
      </w:r>
    </w:p>
    <w:p w:rsidR="0037092C" w:rsidRPr="000C51D3" w:rsidRDefault="000C51D3" w:rsidP="000C51D3">
      <w:pPr>
        <w:spacing w:line="360" w:lineRule="auto"/>
        <w:rPr>
          <w:b/>
          <w:sz w:val="36"/>
          <w:szCs w:val="36"/>
          <w:lang w:eastAsia="zh-CN"/>
        </w:rPr>
      </w:pPr>
      <w:r>
        <w:rPr>
          <w:rFonts w:hint="eastAsia"/>
          <w:lang w:eastAsia="zh-CN"/>
        </w:rPr>
        <w:t xml:space="preserve">      </w:t>
      </w:r>
      <w:r w:rsidR="004D5BEF">
        <w:rPr>
          <w:rFonts w:asciiTheme="minorEastAsia" w:hAnsiTheme="minorEastAsia" w:hint="eastAsia"/>
          <w:lang w:eastAsia="zh-CN"/>
        </w:rPr>
        <w:t xml:space="preserve">● </w:t>
      </w:r>
      <w:r w:rsidR="0037092C" w:rsidRPr="005056B4">
        <w:rPr>
          <w:rFonts w:hint="eastAsia"/>
          <w:lang w:eastAsia="zh-CN"/>
        </w:rPr>
        <w:t>上述服务及技术支持可通过上门或在线方式提供。</w:t>
      </w:r>
    </w:p>
    <w:p w:rsidR="001B52E5" w:rsidRDefault="001B52E5" w:rsidP="000D7093">
      <w:pPr>
        <w:spacing w:line="360" w:lineRule="auto"/>
        <w:rPr>
          <w:b/>
          <w:sz w:val="36"/>
          <w:szCs w:val="36"/>
          <w:lang w:eastAsia="zh-CN"/>
        </w:rPr>
      </w:pPr>
    </w:p>
    <w:p w:rsidR="000D7093" w:rsidRPr="000D7093" w:rsidRDefault="000D7093" w:rsidP="000D7093">
      <w:pPr>
        <w:spacing w:line="360" w:lineRule="auto"/>
        <w:rPr>
          <w:b/>
          <w:sz w:val="36"/>
          <w:szCs w:val="36"/>
          <w:lang w:eastAsia="zh-CN"/>
        </w:rPr>
      </w:pPr>
      <w:r w:rsidRPr="000D7093">
        <w:rPr>
          <w:b/>
          <w:sz w:val="36"/>
          <w:szCs w:val="36"/>
          <w:lang w:eastAsia="zh-CN"/>
        </w:rPr>
        <w:t xml:space="preserve">5.0  </w:t>
      </w:r>
      <w:r w:rsidRPr="000D7093">
        <w:rPr>
          <w:b/>
          <w:sz w:val="36"/>
          <w:szCs w:val="36"/>
          <w:lang w:eastAsia="zh-CN"/>
        </w:rPr>
        <w:t>其他要求</w:t>
      </w:r>
    </w:p>
    <w:p w:rsidR="006E4F27" w:rsidRDefault="000D7093" w:rsidP="003614B4">
      <w:pPr>
        <w:spacing w:line="360" w:lineRule="auto"/>
        <w:ind w:leftChars="200" w:left="440"/>
        <w:rPr>
          <w:lang w:eastAsia="zh-CN"/>
        </w:rPr>
      </w:pPr>
      <w:r w:rsidRPr="005056B4">
        <w:rPr>
          <w:lang w:eastAsia="zh-CN"/>
        </w:rPr>
        <w:t>未尽事宜，协商解决</w:t>
      </w:r>
      <w:r w:rsidR="00657050">
        <w:rPr>
          <w:rFonts w:hint="eastAsia"/>
          <w:lang w:eastAsia="zh-CN"/>
        </w:rPr>
        <w:t>。</w:t>
      </w:r>
    </w:p>
    <w:p w:rsidR="006520F6" w:rsidRDefault="006520F6" w:rsidP="003614B4">
      <w:pPr>
        <w:spacing w:line="360" w:lineRule="auto"/>
        <w:ind w:leftChars="200" w:left="440"/>
        <w:rPr>
          <w:lang w:eastAsia="zh-CN"/>
        </w:rPr>
      </w:pPr>
      <w:bookmarkStart w:id="5" w:name="_GoBack"/>
    </w:p>
    <w:bookmarkEnd w:id="5"/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0E575D" w:rsidRDefault="000E575D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7C300C" w:rsidP="003614B4">
      <w:pPr>
        <w:spacing w:line="360" w:lineRule="auto"/>
        <w:ind w:leftChars="200" w:left="440"/>
        <w:rPr>
          <w:lang w:eastAsia="zh-CN"/>
        </w:rPr>
      </w:pPr>
      <w:r>
        <w:rPr>
          <w:noProof/>
        </w:rPr>
        <w:pict>
          <v:shape id="_x0000_s1066" type="#_x0000_t202" style="position:absolute;left:0;text-align:left;margin-left:-4.65pt;margin-top:17.8pt;width:230.3pt;height:88.9pt;z-index:251651584;mso-height-percent:200;mso-height-percent:200;mso-width-relative:margin;mso-height-relative:margin" stroked="f">
            <v:textbox style="mso-fit-shape-to-text:t">
              <w:txbxContent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买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方：</w:t>
                  </w:r>
                  <w:r w:rsidRPr="00B65AD4">
                    <w:rPr>
                      <w:rFonts w:ascii="宋体" w:eastAsia="宋体" w:hAnsi="宋体" w:cs="宋体" w:hint="eastAsia"/>
                      <w:sz w:val="21"/>
                      <w:szCs w:val="21"/>
                      <w:lang w:eastAsia="zh-CN"/>
                    </w:rPr>
                    <w:t>安路普（北京）汽车技术有限公司</w:t>
                  </w:r>
                </w:p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技术确认：</w:t>
                  </w:r>
                </w:p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日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期：</w:t>
                  </w:r>
                </w:p>
              </w:txbxContent>
            </v:textbox>
          </v:shape>
        </w:pict>
      </w:r>
      <w:r w:rsidR="00DE2754">
        <w:rPr>
          <w:noProof/>
          <w:lang w:eastAsia="zh-CN"/>
        </w:rPr>
        <w:pict>
          <v:shape id="_x0000_s1067" type="#_x0000_t202" style="position:absolute;left:0;text-align:left;margin-left:202pt;margin-top:17.8pt;width:318.6pt;height:144.65pt;z-index:251652608;mso-width-relative:margin;mso-height-relative:margin" filled="f" stroked="f">
            <v:textbox style="mso-next-textbox:#_x0000_s1067;mso-fit-shape-to-text:t">
              <w:txbxContent>
                <w:p w:rsidR="005F43A6" w:rsidRPr="007C300C" w:rsidRDefault="005F43A6" w:rsidP="00B65AD4">
                  <w:pPr>
                    <w:spacing w:line="480" w:lineRule="auto"/>
                    <w:ind w:firstLineChars="400" w:firstLine="840"/>
                    <w:rPr>
                      <w:rFonts w:ascii="宋体" w:eastAsia="宋体" w:hAnsi="宋体" w:cs="宋体"/>
                      <w:b/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卖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方：</w:t>
                  </w:r>
                  <w:r w:rsidR="007C300C" w:rsidRPr="007C300C">
                    <w:rPr>
                      <w:rFonts w:ascii="仿宋" w:eastAsia="仿宋" w:hAnsi="仿宋" w:hint="eastAsia"/>
                      <w:sz w:val="21"/>
                      <w:szCs w:val="21"/>
                      <w:lang w:eastAsia="zh-CN"/>
                    </w:rPr>
                    <w:t>中</w:t>
                  </w:r>
                  <w:r w:rsidR="007C300C" w:rsidRPr="007C300C">
                    <w:rPr>
                      <w:rFonts w:ascii="仿宋" w:eastAsia="仿宋" w:hAnsi="仿宋"/>
                      <w:sz w:val="21"/>
                      <w:szCs w:val="21"/>
                      <w:lang w:eastAsia="zh-CN"/>
                    </w:rPr>
                    <w:t>科国光激光技术（天津）有限公司</w:t>
                  </w:r>
                </w:p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技术确认：</w:t>
                  </w:r>
                </w:p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日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期：</w:t>
                  </w:r>
                </w:p>
              </w:txbxContent>
            </v:textbox>
          </v:shape>
        </w:pict>
      </w: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6520F6" w:rsidRPr="00657050" w:rsidRDefault="006520F6" w:rsidP="003614B4">
      <w:pPr>
        <w:spacing w:line="360" w:lineRule="auto"/>
        <w:ind w:leftChars="200" w:left="440"/>
        <w:rPr>
          <w:lang w:eastAsia="zh-CN"/>
        </w:rPr>
      </w:pPr>
    </w:p>
    <w:sectPr w:rsidR="006520F6" w:rsidRPr="00657050" w:rsidSect="0037092C">
      <w:pgSz w:w="11910" w:h="16840"/>
      <w:pgMar w:top="1814" w:right="1060" w:bottom="1400" w:left="1281" w:header="851" w:footer="12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754" w:rsidRDefault="00DE2754">
      <w:r>
        <w:separator/>
      </w:r>
    </w:p>
  </w:endnote>
  <w:endnote w:type="continuationSeparator" w:id="0">
    <w:p w:rsidR="00DE2754" w:rsidRDefault="00DE2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3A6" w:rsidRDefault="00DE275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4.6pt;margin-top:769.95pt;width:74.4pt;height:12pt;z-index:-16840;mso-position-horizontal-relative:page;mso-position-vertical-relative:page" filled="f" stroked="f">
          <v:textbox inset="0,0,0,0">
            <w:txbxContent>
              <w:p w:rsidR="005F43A6" w:rsidRDefault="005F43A6">
                <w:pPr>
                  <w:spacing w:line="223" w:lineRule="exact"/>
                  <w:ind w:left="20"/>
                  <w:rPr>
                    <w:rFonts w:ascii="宋体" w:eastAsia="宋体" w:hAnsi="宋体" w:cs="宋体"/>
                    <w:sz w:val="18"/>
                    <w:szCs w:val="18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第</w:t>
                </w:r>
                <w:r>
                  <w:rPr>
                    <w:rFonts w:ascii="宋体" w:eastAsia="宋体" w:hAnsi="宋体" w:cs="宋体"/>
                    <w:spacing w:val="-45"/>
                    <w:sz w:val="18"/>
                    <w:szCs w:val="18"/>
                  </w:rPr>
                  <w:t xml:space="preserve"> </w:t>
                </w:r>
                <w:r w:rsidR="004830CF">
                  <w:fldChar w:fldCharType="begin"/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instrText xml:space="preserve"> PAGE </w:instrText>
                </w:r>
                <w:r w:rsidR="004830CF">
                  <w:fldChar w:fldCharType="separate"/>
                </w:r>
                <w:r w:rsidR="007C300C">
                  <w:rPr>
                    <w:rFonts w:ascii="Calibri" w:eastAsia="Calibri" w:hAnsi="Calibri" w:cs="Calibri"/>
                    <w:noProof/>
                    <w:sz w:val="18"/>
                    <w:szCs w:val="18"/>
                  </w:rPr>
                  <w:t>7</w:t>
                </w:r>
                <w:r w:rsidR="004830CF">
                  <w:fldChar w:fldCharType="end"/>
                </w:r>
                <w:r>
                  <w:rPr>
                    <w:rFonts w:ascii="Calibri" w:eastAsia="Calibri" w:hAnsi="Calibri" w:cs="Calibri"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页，共</w:t>
                </w:r>
                <w:r>
                  <w:rPr>
                    <w:rFonts w:ascii="宋体" w:eastAsia="宋体" w:hAnsi="宋体" w:cs="宋体"/>
                    <w:spacing w:val="-45"/>
                    <w:sz w:val="18"/>
                    <w:szCs w:val="18"/>
                  </w:rPr>
                  <w:t xml:space="preserve"> </w:t>
                </w:r>
                <w:r w:rsidR="004B7941">
                  <w:rPr>
                    <w:rFonts w:ascii="Calibri" w:hAnsi="Calibri" w:cs="Calibri" w:hint="eastAsia"/>
                    <w:sz w:val="18"/>
                    <w:szCs w:val="18"/>
                    <w:lang w:eastAsia="zh-CN"/>
                  </w:rPr>
                  <w:t>7</w:t>
                </w:r>
                <w:r>
                  <w:rPr>
                    <w:rFonts w:ascii="Calibri" w:eastAsia="Calibri" w:hAnsi="Calibri" w:cs="Calibri"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页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754" w:rsidRDefault="00DE2754">
      <w:r>
        <w:separator/>
      </w:r>
    </w:p>
  </w:footnote>
  <w:footnote w:type="continuationSeparator" w:id="0">
    <w:p w:rsidR="00DE2754" w:rsidRDefault="00DE2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3A6" w:rsidRDefault="00DE2754">
    <w:pPr>
      <w:spacing w:line="14" w:lineRule="auto"/>
      <w:rPr>
        <w:sz w:val="20"/>
        <w:szCs w:val="20"/>
      </w:rPr>
    </w:pPr>
    <w:r>
      <w:pict>
        <v:group id="_x0000_s2053" style="position:absolute;margin-left:69.5pt;margin-top:79.2pt;width:456.4pt;height:.1pt;z-index:-16936;mso-position-horizontal-relative:page;mso-position-vertical-relative:page" coordorigin="1390,1668" coordsize="9128,2">
          <v:shape id="_x0000_s2054" style="position:absolute;left:1390;top:1668;width:9128;height:2" coordorigin="1390,1668" coordsize="9128,0" path="m1390,1668r9127,e" filled="f" strokeweight=".72pt">
            <v:path arrowok="t"/>
          </v:shape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E4F27"/>
    <w:rsid w:val="00036EF4"/>
    <w:rsid w:val="00047072"/>
    <w:rsid w:val="00063413"/>
    <w:rsid w:val="000764F8"/>
    <w:rsid w:val="00081398"/>
    <w:rsid w:val="00084726"/>
    <w:rsid w:val="000936F1"/>
    <w:rsid w:val="000A5F49"/>
    <w:rsid w:val="000B11F7"/>
    <w:rsid w:val="000C4397"/>
    <w:rsid w:val="000C4896"/>
    <w:rsid w:val="000C51D3"/>
    <w:rsid w:val="000D7093"/>
    <w:rsid w:val="000E575D"/>
    <w:rsid w:val="000E79F3"/>
    <w:rsid w:val="000E7B18"/>
    <w:rsid w:val="000F1539"/>
    <w:rsid w:val="00102233"/>
    <w:rsid w:val="001035B7"/>
    <w:rsid w:val="0010739C"/>
    <w:rsid w:val="00114D9F"/>
    <w:rsid w:val="00152456"/>
    <w:rsid w:val="001574C5"/>
    <w:rsid w:val="00171050"/>
    <w:rsid w:val="00180AE0"/>
    <w:rsid w:val="00186E2B"/>
    <w:rsid w:val="001954D8"/>
    <w:rsid w:val="001B52E5"/>
    <w:rsid w:val="001B5BA5"/>
    <w:rsid w:val="001C03E0"/>
    <w:rsid w:val="001C76B1"/>
    <w:rsid w:val="001D234A"/>
    <w:rsid w:val="001D3C57"/>
    <w:rsid w:val="001D6D21"/>
    <w:rsid w:val="001E44E8"/>
    <w:rsid w:val="00204F26"/>
    <w:rsid w:val="0022348C"/>
    <w:rsid w:val="00227C02"/>
    <w:rsid w:val="002362A6"/>
    <w:rsid w:val="0025419E"/>
    <w:rsid w:val="002556B4"/>
    <w:rsid w:val="00264D28"/>
    <w:rsid w:val="00265224"/>
    <w:rsid w:val="00280A92"/>
    <w:rsid w:val="002A400E"/>
    <w:rsid w:val="002B79D1"/>
    <w:rsid w:val="002D18EF"/>
    <w:rsid w:val="002D4161"/>
    <w:rsid w:val="002D7F9F"/>
    <w:rsid w:val="002E1B4D"/>
    <w:rsid w:val="002E61FE"/>
    <w:rsid w:val="002F507E"/>
    <w:rsid w:val="0031714F"/>
    <w:rsid w:val="00322BEF"/>
    <w:rsid w:val="00323747"/>
    <w:rsid w:val="003402B0"/>
    <w:rsid w:val="003603AD"/>
    <w:rsid w:val="003614B4"/>
    <w:rsid w:val="00362D99"/>
    <w:rsid w:val="00362EDC"/>
    <w:rsid w:val="0037092C"/>
    <w:rsid w:val="0039475F"/>
    <w:rsid w:val="003A1F59"/>
    <w:rsid w:val="003B3555"/>
    <w:rsid w:val="003B5EDC"/>
    <w:rsid w:val="003B6574"/>
    <w:rsid w:val="003E3E87"/>
    <w:rsid w:val="003F1862"/>
    <w:rsid w:val="003F4D7C"/>
    <w:rsid w:val="00403715"/>
    <w:rsid w:val="004133A2"/>
    <w:rsid w:val="0041713B"/>
    <w:rsid w:val="0043080F"/>
    <w:rsid w:val="00430F4B"/>
    <w:rsid w:val="0044646C"/>
    <w:rsid w:val="00455524"/>
    <w:rsid w:val="00464720"/>
    <w:rsid w:val="00472FDF"/>
    <w:rsid w:val="00473654"/>
    <w:rsid w:val="004830CF"/>
    <w:rsid w:val="00487E9B"/>
    <w:rsid w:val="004B7941"/>
    <w:rsid w:val="004B7A0D"/>
    <w:rsid w:val="004C4954"/>
    <w:rsid w:val="004C72FA"/>
    <w:rsid w:val="004D41C6"/>
    <w:rsid w:val="004D5BEF"/>
    <w:rsid w:val="004D7BB9"/>
    <w:rsid w:val="004E2520"/>
    <w:rsid w:val="004E3DC5"/>
    <w:rsid w:val="00504C2B"/>
    <w:rsid w:val="005056B4"/>
    <w:rsid w:val="00507AFA"/>
    <w:rsid w:val="0051332B"/>
    <w:rsid w:val="0051431B"/>
    <w:rsid w:val="005325D7"/>
    <w:rsid w:val="00572E8F"/>
    <w:rsid w:val="00575E65"/>
    <w:rsid w:val="005813FE"/>
    <w:rsid w:val="005A30B0"/>
    <w:rsid w:val="005A3953"/>
    <w:rsid w:val="005A3A90"/>
    <w:rsid w:val="005C1CC8"/>
    <w:rsid w:val="005D2138"/>
    <w:rsid w:val="005D33C2"/>
    <w:rsid w:val="005E31D6"/>
    <w:rsid w:val="005F43A6"/>
    <w:rsid w:val="006209D5"/>
    <w:rsid w:val="0063649A"/>
    <w:rsid w:val="00637BA0"/>
    <w:rsid w:val="00640113"/>
    <w:rsid w:val="0064023B"/>
    <w:rsid w:val="00641029"/>
    <w:rsid w:val="006520F6"/>
    <w:rsid w:val="00657050"/>
    <w:rsid w:val="00667D7B"/>
    <w:rsid w:val="00671F14"/>
    <w:rsid w:val="006808A8"/>
    <w:rsid w:val="00697699"/>
    <w:rsid w:val="006A2AB6"/>
    <w:rsid w:val="006C2A3D"/>
    <w:rsid w:val="006C5DC1"/>
    <w:rsid w:val="006D21DD"/>
    <w:rsid w:val="006E42AF"/>
    <w:rsid w:val="006E4F27"/>
    <w:rsid w:val="0070181E"/>
    <w:rsid w:val="0075171B"/>
    <w:rsid w:val="007550DD"/>
    <w:rsid w:val="00763193"/>
    <w:rsid w:val="00776E79"/>
    <w:rsid w:val="00790F3F"/>
    <w:rsid w:val="00793BF7"/>
    <w:rsid w:val="007B0101"/>
    <w:rsid w:val="007B05F1"/>
    <w:rsid w:val="007B07C0"/>
    <w:rsid w:val="007C300C"/>
    <w:rsid w:val="007D4A15"/>
    <w:rsid w:val="007E3BE0"/>
    <w:rsid w:val="007E5DF4"/>
    <w:rsid w:val="00810DF3"/>
    <w:rsid w:val="00823328"/>
    <w:rsid w:val="008250ED"/>
    <w:rsid w:val="008331A8"/>
    <w:rsid w:val="00840EAD"/>
    <w:rsid w:val="00844CB1"/>
    <w:rsid w:val="00846F30"/>
    <w:rsid w:val="008569AE"/>
    <w:rsid w:val="00867BB4"/>
    <w:rsid w:val="00894C9F"/>
    <w:rsid w:val="008A68CE"/>
    <w:rsid w:val="008C3B14"/>
    <w:rsid w:val="008E6BA1"/>
    <w:rsid w:val="00903242"/>
    <w:rsid w:val="00910D52"/>
    <w:rsid w:val="00914D1A"/>
    <w:rsid w:val="00936D4F"/>
    <w:rsid w:val="00942B32"/>
    <w:rsid w:val="009434C0"/>
    <w:rsid w:val="0094779B"/>
    <w:rsid w:val="0095556A"/>
    <w:rsid w:val="00961FCF"/>
    <w:rsid w:val="00973859"/>
    <w:rsid w:val="0097608B"/>
    <w:rsid w:val="00983EBA"/>
    <w:rsid w:val="009A3A3B"/>
    <w:rsid w:val="009B6EF0"/>
    <w:rsid w:val="009C031A"/>
    <w:rsid w:val="009C7D9B"/>
    <w:rsid w:val="00A00FA6"/>
    <w:rsid w:val="00A119E1"/>
    <w:rsid w:val="00A2212D"/>
    <w:rsid w:val="00A318C5"/>
    <w:rsid w:val="00A46CFD"/>
    <w:rsid w:val="00A47B16"/>
    <w:rsid w:val="00A65EF5"/>
    <w:rsid w:val="00A77266"/>
    <w:rsid w:val="00AA2044"/>
    <w:rsid w:val="00AA7828"/>
    <w:rsid w:val="00AB15E1"/>
    <w:rsid w:val="00AB1E14"/>
    <w:rsid w:val="00AB7083"/>
    <w:rsid w:val="00AC566F"/>
    <w:rsid w:val="00AF05AA"/>
    <w:rsid w:val="00B01849"/>
    <w:rsid w:val="00B0277D"/>
    <w:rsid w:val="00B02E10"/>
    <w:rsid w:val="00B03AE3"/>
    <w:rsid w:val="00B40B07"/>
    <w:rsid w:val="00B45D3A"/>
    <w:rsid w:val="00B4614C"/>
    <w:rsid w:val="00B61B1F"/>
    <w:rsid w:val="00B63F16"/>
    <w:rsid w:val="00B65AD4"/>
    <w:rsid w:val="00BA1D5F"/>
    <w:rsid w:val="00BB27E1"/>
    <w:rsid w:val="00BB7CAD"/>
    <w:rsid w:val="00BC39AB"/>
    <w:rsid w:val="00BE462D"/>
    <w:rsid w:val="00BF104A"/>
    <w:rsid w:val="00BF2D11"/>
    <w:rsid w:val="00C00CC8"/>
    <w:rsid w:val="00C05FF2"/>
    <w:rsid w:val="00C21378"/>
    <w:rsid w:val="00C37BDE"/>
    <w:rsid w:val="00C55005"/>
    <w:rsid w:val="00C62612"/>
    <w:rsid w:val="00C73C42"/>
    <w:rsid w:val="00C87445"/>
    <w:rsid w:val="00C91334"/>
    <w:rsid w:val="00C91D21"/>
    <w:rsid w:val="00CA1299"/>
    <w:rsid w:val="00CA3F63"/>
    <w:rsid w:val="00CA5484"/>
    <w:rsid w:val="00CB4A5D"/>
    <w:rsid w:val="00CB4C40"/>
    <w:rsid w:val="00CC4E05"/>
    <w:rsid w:val="00CD0F22"/>
    <w:rsid w:val="00CE36E1"/>
    <w:rsid w:val="00CF0518"/>
    <w:rsid w:val="00CF7F84"/>
    <w:rsid w:val="00D1111A"/>
    <w:rsid w:val="00D17EB5"/>
    <w:rsid w:val="00D27566"/>
    <w:rsid w:val="00D35790"/>
    <w:rsid w:val="00D44165"/>
    <w:rsid w:val="00D457DA"/>
    <w:rsid w:val="00D538FA"/>
    <w:rsid w:val="00D574B0"/>
    <w:rsid w:val="00D63A43"/>
    <w:rsid w:val="00D81C88"/>
    <w:rsid w:val="00D83A15"/>
    <w:rsid w:val="00D912FB"/>
    <w:rsid w:val="00DB19A7"/>
    <w:rsid w:val="00DB4839"/>
    <w:rsid w:val="00DE2754"/>
    <w:rsid w:val="00DE72D6"/>
    <w:rsid w:val="00DF3E5B"/>
    <w:rsid w:val="00E21590"/>
    <w:rsid w:val="00E24D91"/>
    <w:rsid w:val="00E34356"/>
    <w:rsid w:val="00E37C40"/>
    <w:rsid w:val="00E41054"/>
    <w:rsid w:val="00E52326"/>
    <w:rsid w:val="00E755E9"/>
    <w:rsid w:val="00E831AB"/>
    <w:rsid w:val="00E8677C"/>
    <w:rsid w:val="00E926E3"/>
    <w:rsid w:val="00E965F8"/>
    <w:rsid w:val="00EA576E"/>
    <w:rsid w:val="00EA6078"/>
    <w:rsid w:val="00EE75C5"/>
    <w:rsid w:val="00EF45A2"/>
    <w:rsid w:val="00F12297"/>
    <w:rsid w:val="00F13089"/>
    <w:rsid w:val="00F16CE9"/>
    <w:rsid w:val="00F16E65"/>
    <w:rsid w:val="00F63499"/>
    <w:rsid w:val="00F65EA6"/>
    <w:rsid w:val="00F67A93"/>
    <w:rsid w:val="00F72830"/>
    <w:rsid w:val="00F91827"/>
    <w:rsid w:val="00FA2C21"/>
    <w:rsid w:val="00FA58D5"/>
    <w:rsid w:val="00FB1CE9"/>
    <w:rsid w:val="00FC0F77"/>
    <w:rsid w:val="00FC460B"/>
    <w:rsid w:val="00FC727F"/>
    <w:rsid w:val="00FE5C55"/>
    <w:rsid w:val="00FF7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19A3D93B-67F3-4D47-91F0-46012C93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50DD"/>
  </w:style>
  <w:style w:type="paragraph" w:styleId="1">
    <w:name w:val="heading 1"/>
    <w:basedOn w:val="a"/>
    <w:uiPriority w:val="1"/>
    <w:qFormat/>
    <w:rsid w:val="007550DD"/>
    <w:pPr>
      <w:ind w:left="138"/>
      <w:outlineLvl w:val="0"/>
    </w:pPr>
    <w:rPr>
      <w:rFonts w:ascii="宋体" w:eastAsia="宋体" w:hAnsi="宋体"/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7550DD"/>
    <w:pPr>
      <w:spacing w:before="221"/>
      <w:ind w:left="2077"/>
      <w:outlineLvl w:val="1"/>
    </w:pPr>
    <w:rPr>
      <w:rFonts w:ascii="Calibri" w:eastAsia="Calibri" w:hAnsi="Calibri"/>
      <w:sz w:val="28"/>
      <w:szCs w:val="28"/>
    </w:rPr>
  </w:style>
  <w:style w:type="paragraph" w:styleId="3">
    <w:name w:val="heading 3"/>
    <w:basedOn w:val="a"/>
    <w:uiPriority w:val="1"/>
    <w:qFormat/>
    <w:rsid w:val="007550DD"/>
    <w:pPr>
      <w:spacing w:before="56"/>
      <w:ind w:left="85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50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50DD"/>
    <w:pPr>
      <w:spacing w:before="56"/>
      <w:ind w:left="109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  <w:rsid w:val="007550DD"/>
  </w:style>
  <w:style w:type="paragraph" w:customStyle="1" w:styleId="TableParagraph">
    <w:name w:val="Table Paragraph"/>
    <w:basedOn w:val="a"/>
    <w:uiPriority w:val="1"/>
    <w:qFormat/>
    <w:rsid w:val="007550DD"/>
  </w:style>
  <w:style w:type="paragraph" w:styleId="a5">
    <w:name w:val="header"/>
    <w:basedOn w:val="a"/>
    <w:link w:val="Char"/>
    <w:uiPriority w:val="99"/>
    <w:unhideWhenUsed/>
    <w:rsid w:val="00FB1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B1CE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B1C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B1CE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A119E1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zh-CN"/>
    </w:rPr>
  </w:style>
  <w:style w:type="paragraph" w:styleId="20">
    <w:name w:val="toc 2"/>
    <w:basedOn w:val="a"/>
    <w:next w:val="a"/>
    <w:autoRedefine/>
    <w:uiPriority w:val="39"/>
    <w:unhideWhenUsed/>
    <w:rsid w:val="00A119E1"/>
    <w:pPr>
      <w:widowControl/>
      <w:spacing w:after="100" w:line="259" w:lineRule="auto"/>
      <w:ind w:left="220"/>
    </w:pPr>
    <w:rPr>
      <w:rFonts w:cs="Times New Roman"/>
      <w:lang w:eastAsia="zh-CN"/>
    </w:rPr>
  </w:style>
  <w:style w:type="paragraph" w:styleId="10">
    <w:name w:val="toc 1"/>
    <w:basedOn w:val="a"/>
    <w:next w:val="a"/>
    <w:autoRedefine/>
    <w:uiPriority w:val="39"/>
    <w:unhideWhenUsed/>
    <w:rsid w:val="00A119E1"/>
    <w:pPr>
      <w:widowControl/>
      <w:spacing w:after="100" w:line="259" w:lineRule="auto"/>
    </w:pPr>
    <w:rPr>
      <w:rFonts w:cs="Times New Roman"/>
      <w:lang w:eastAsia="zh-CN"/>
    </w:rPr>
  </w:style>
  <w:style w:type="paragraph" w:styleId="30">
    <w:name w:val="toc 3"/>
    <w:basedOn w:val="a"/>
    <w:next w:val="a"/>
    <w:autoRedefine/>
    <w:uiPriority w:val="39"/>
    <w:unhideWhenUsed/>
    <w:rsid w:val="00A119E1"/>
    <w:pPr>
      <w:widowControl/>
      <w:spacing w:after="100" w:line="259" w:lineRule="auto"/>
      <w:ind w:left="440"/>
    </w:pPr>
    <w:rPr>
      <w:rFonts w:cs="Times New Roman"/>
      <w:lang w:eastAsia="zh-CN"/>
    </w:rPr>
  </w:style>
  <w:style w:type="paragraph" w:styleId="a7">
    <w:name w:val="Balloon Text"/>
    <w:basedOn w:val="a"/>
    <w:link w:val="Char1"/>
    <w:uiPriority w:val="99"/>
    <w:semiHidden/>
    <w:unhideWhenUsed/>
    <w:rsid w:val="004C72F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C72FA"/>
    <w:rPr>
      <w:sz w:val="18"/>
      <w:szCs w:val="18"/>
    </w:rPr>
  </w:style>
  <w:style w:type="table" w:styleId="a8">
    <w:name w:val="Table Grid"/>
    <w:basedOn w:val="a1"/>
    <w:uiPriority w:val="39"/>
    <w:rsid w:val="00C37B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21DD"/>
    <w:pPr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CF26A-54DA-496E-905A-F03C97474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7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257</cp:revision>
  <dcterms:created xsi:type="dcterms:W3CDTF">2020-03-03T15:55:00Z</dcterms:created>
  <dcterms:modified xsi:type="dcterms:W3CDTF">2025-11-05T13:44:00Z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LastSaved">
    <vt:filetime>2020-03-03T00:00:00Z</vt:filetime>
  </property>
</Properties>
</file>